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643" w:rsidRDefault="00CC6643" w:rsidP="00CC6643">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CC6643">
        <w:rPr>
          <w:rFonts w:ascii="Times New Roman" w:eastAsia="Times New Roman" w:hAnsi="Times New Roman" w:cs="Times New Roman"/>
          <w:b/>
          <w:bCs/>
          <w:color w:val="000000"/>
          <w:kern w:val="0"/>
          <w14:ligatures w14:val="none"/>
        </w:rPr>
        <w:t>Talk: Re-Imagining Spiritus Christi in Times of Challenge and Change</w:t>
      </w:r>
    </w:p>
    <w:p w:rsidR="00915452" w:rsidRDefault="00915452" w:rsidP="00915452">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Grounding scriptures: </w:t>
      </w:r>
    </w:p>
    <w:p w:rsidR="00915452" w:rsidRDefault="00915452" w:rsidP="00915452">
      <w:pPr>
        <w:spacing w:before="100" w:beforeAutospacing="1" w:after="100" w:afterAutospacing="1" w:line="240" w:lineRule="auto"/>
      </w:pPr>
      <w:hyperlink r:id="rId4" w:history="1">
        <w:r>
          <w:rPr>
            <w:rStyle w:val="Hyperlink"/>
            <w:rFonts w:ascii="Lato" w:hAnsi="Lato"/>
            <w:b/>
            <w:bCs/>
            <w:color w:val="363936"/>
            <w:sz w:val="18"/>
            <w:szCs w:val="18"/>
            <w:bdr w:val="none" w:sz="0" w:space="0" w:color="auto" w:frame="1"/>
          </w:rPr>
          <w:t>Ezra 1:1-6</w:t>
        </w:r>
      </w:hyperlink>
    </w:p>
    <w:p w:rsidR="00915452" w:rsidRPr="00915452" w:rsidRDefault="00915452" w:rsidP="00915452">
      <w:pPr>
        <w:spacing w:before="100" w:beforeAutospacing="1" w:after="100" w:afterAutospacing="1" w:line="240" w:lineRule="auto"/>
        <w:rPr>
          <w:rFonts w:ascii="Lato" w:hAnsi="Lato"/>
          <w:color w:val="363936"/>
          <w:spacing w:val="5"/>
          <w:shd w:val="clear" w:color="auto" w:fill="FFFFFF"/>
        </w:rPr>
      </w:pPr>
      <w:r w:rsidRPr="00915452">
        <w:rPr>
          <w:rFonts w:ascii="Lato" w:hAnsi="Lato"/>
          <w:color w:val="363936"/>
          <w:spacing w:val="5"/>
          <w:shd w:val="clear" w:color="auto" w:fill="FFFFFF"/>
        </w:rPr>
        <w:t>In the first year of Cyrus, king of Persia,</w:t>
      </w:r>
      <w:r w:rsidRPr="00915452">
        <w:rPr>
          <w:rFonts w:ascii="Lato" w:hAnsi="Lato"/>
          <w:color w:val="363936"/>
          <w:spacing w:val="5"/>
        </w:rPr>
        <w:br/>
      </w:r>
      <w:r w:rsidRPr="00915452">
        <w:rPr>
          <w:rFonts w:ascii="Lato" w:hAnsi="Lato"/>
          <w:color w:val="363936"/>
          <w:spacing w:val="5"/>
          <w:shd w:val="clear" w:color="auto" w:fill="FFFFFF"/>
        </w:rPr>
        <w:t>in order to fulfill the word of the LORD spoken by Jeremiah,</w:t>
      </w:r>
      <w:r w:rsidRPr="00915452">
        <w:rPr>
          <w:rFonts w:ascii="Lato" w:hAnsi="Lato"/>
          <w:color w:val="363936"/>
          <w:spacing w:val="5"/>
        </w:rPr>
        <w:br/>
      </w:r>
      <w:r w:rsidRPr="00915452">
        <w:rPr>
          <w:rFonts w:ascii="Lato" w:hAnsi="Lato"/>
          <w:color w:val="363936"/>
          <w:spacing w:val="5"/>
          <w:shd w:val="clear" w:color="auto" w:fill="FFFFFF"/>
        </w:rPr>
        <w:t>the LORD inspired King Cyrus of Persia</w:t>
      </w:r>
      <w:r w:rsidRPr="00915452">
        <w:rPr>
          <w:rFonts w:ascii="Lato" w:hAnsi="Lato"/>
          <w:color w:val="363936"/>
          <w:spacing w:val="5"/>
        </w:rPr>
        <w:br/>
      </w:r>
      <w:r w:rsidRPr="00915452">
        <w:rPr>
          <w:rFonts w:ascii="Lato" w:hAnsi="Lato"/>
          <w:color w:val="363936"/>
          <w:spacing w:val="5"/>
          <w:shd w:val="clear" w:color="auto" w:fill="FFFFFF"/>
        </w:rPr>
        <w:t>to issue this proclamation throughout his kingdom,</w:t>
      </w:r>
      <w:r w:rsidRPr="00915452">
        <w:rPr>
          <w:rFonts w:ascii="Lato" w:hAnsi="Lato"/>
          <w:color w:val="363936"/>
          <w:spacing w:val="5"/>
        </w:rPr>
        <w:br/>
      </w:r>
      <w:r w:rsidRPr="00915452">
        <w:rPr>
          <w:rFonts w:ascii="Lato" w:hAnsi="Lato"/>
          <w:color w:val="363936"/>
          <w:spacing w:val="5"/>
          <w:shd w:val="clear" w:color="auto" w:fill="FFFFFF"/>
        </w:rPr>
        <w:t>both by word of mouth and in writing:</w:t>
      </w:r>
      <w:r w:rsidRPr="00915452">
        <w:rPr>
          <w:rFonts w:ascii="Lato" w:hAnsi="Lato"/>
          <w:color w:val="363936"/>
          <w:spacing w:val="5"/>
        </w:rPr>
        <w:br/>
      </w:r>
      <w:r w:rsidRPr="00915452">
        <w:rPr>
          <w:rFonts w:ascii="Lato" w:hAnsi="Lato"/>
          <w:color w:val="363936"/>
          <w:spacing w:val="5"/>
          <w:shd w:val="clear" w:color="auto" w:fill="FFFFFF"/>
        </w:rPr>
        <w:t>"Thus says Cyrus, king of Persia:</w:t>
      </w:r>
      <w:r w:rsidRPr="00915452">
        <w:rPr>
          <w:rFonts w:ascii="Lato" w:hAnsi="Lato"/>
          <w:color w:val="363936"/>
          <w:spacing w:val="5"/>
        </w:rPr>
        <w:br/>
      </w:r>
      <w:r w:rsidRPr="00915452">
        <w:rPr>
          <w:rFonts w:ascii="Lato" w:hAnsi="Lato"/>
          <w:color w:val="363936"/>
          <w:spacing w:val="5"/>
          <w:shd w:val="clear" w:color="auto" w:fill="FFFFFF"/>
        </w:rPr>
        <w:t>'All the kingdoms of the earth</w:t>
      </w:r>
      <w:r w:rsidRPr="00915452">
        <w:rPr>
          <w:rFonts w:ascii="Lato" w:hAnsi="Lato"/>
          <w:color w:val="363936"/>
          <w:spacing w:val="5"/>
        </w:rPr>
        <w:br/>
      </w:r>
      <w:r w:rsidRPr="00915452">
        <w:rPr>
          <w:rFonts w:ascii="Lato" w:hAnsi="Lato"/>
          <w:color w:val="363936"/>
          <w:spacing w:val="5"/>
          <w:shd w:val="clear" w:color="auto" w:fill="FFFFFF"/>
        </w:rPr>
        <w:t>the LORD, the God of heaven, has given to me,</w:t>
      </w:r>
      <w:r w:rsidRPr="00915452">
        <w:rPr>
          <w:rFonts w:ascii="Lato" w:hAnsi="Lato"/>
          <w:color w:val="363936"/>
          <w:spacing w:val="5"/>
        </w:rPr>
        <w:br/>
      </w:r>
      <w:r w:rsidRPr="00915452">
        <w:rPr>
          <w:rFonts w:ascii="Lato" w:hAnsi="Lato"/>
          <w:color w:val="363936"/>
          <w:spacing w:val="5"/>
          <w:shd w:val="clear" w:color="auto" w:fill="FFFFFF"/>
        </w:rPr>
        <w:t>and he has also charged me to build him a house in Jerusalem,</w:t>
      </w:r>
      <w:r w:rsidRPr="00915452">
        <w:rPr>
          <w:rFonts w:ascii="Lato" w:hAnsi="Lato"/>
          <w:color w:val="363936"/>
          <w:spacing w:val="5"/>
        </w:rPr>
        <w:br/>
      </w:r>
      <w:r w:rsidRPr="00915452">
        <w:rPr>
          <w:rFonts w:ascii="Lato" w:hAnsi="Lato"/>
          <w:color w:val="363936"/>
          <w:spacing w:val="5"/>
          <w:shd w:val="clear" w:color="auto" w:fill="FFFFFF"/>
        </w:rPr>
        <w:t>which is in Judah.</w:t>
      </w:r>
      <w:r w:rsidRPr="00915452">
        <w:rPr>
          <w:rFonts w:ascii="Lato" w:hAnsi="Lato"/>
          <w:color w:val="363936"/>
          <w:spacing w:val="5"/>
        </w:rPr>
        <w:br/>
      </w:r>
      <w:r w:rsidRPr="00915452">
        <w:rPr>
          <w:rFonts w:ascii="Lato" w:hAnsi="Lato"/>
          <w:color w:val="363936"/>
          <w:spacing w:val="5"/>
          <w:shd w:val="clear" w:color="auto" w:fill="FFFFFF"/>
        </w:rPr>
        <w:t>Therefore, whoever among you belongs to any part of his people,</w:t>
      </w:r>
      <w:r w:rsidRPr="00915452">
        <w:rPr>
          <w:rFonts w:ascii="Lato" w:hAnsi="Lato"/>
          <w:color w:val="363936"/>
          <w:spacing w:val="5"/>
        </w:rPr>
        <w:br/>
      </w:r>
      <w:r w:rsidRPr="00915452">
        <w:rPr>
          <w:rFonts w:ascii="Lato" w:hAnsi="Lato"/>
          <w:color w:val="363936"/>
          <w:spacing w:val="5"/>
          <w:shd w:val="clear" w:color="auto" w:fill="FFFFFF"/>
        </w:rPr>
        <w:t>let him go up, and may his God be with him!</w:t>
      </w:r>
      <w:r w:rsidRPr="00915452">
        <w:rPr>
          <w:rFonts w:ascii="Lato" w:hAnsi="Lato"/>
          <w:color w:val="363936"/>
          <w:spacing w:val="5"/>
        </w:rPr>
        <w:br/>
      </w:r>
      <w:r w:rsidRPr="00915452">
        <w:rPr>
          <w:rFonts w:ascii="Lato" w:hAnsi="Lato"/>
          <w:color w:val="363936"/>
          <w:spacing w:val="5"/>
          <w:shd w:val="clear" w:color="auto" w:fill="FFFFFF"/>
        </w:rPr>
        <w:t>Let everyone who has survived, in whatever place he may have dwelt,</w:t>
      </w:r>
      <w:r w:rsidRPr="00915452">
        <w:rPr>
          <w:rFonts w:ascii="Lato" w:hAnsi="Lato"/>
          <w:color w:val="363936"/>
          <w:spacing w:val="5"/>
        </w:rPr>
        <w:br/>
      </w:r>
      <w:r w:rsidRPr="00915452">
        <w:rPr>
          <w:rFonts w:ascii="Lato" w:hAnsi="Lato"/>
          <w:color w:val="363936"/>
          <w:spacing w:val="5"/>
          <w:shd w:val="clear" w:color="auto" w:fill="FFFFFF"/>
        </w:rPr>
        <w:t>be assisted by the people of that place</w:t>
      </w:r>
      <w:r w:rsidRPr="00915452">
        <w:rPr>
          <w:rFonts w:ascii="Lato" w:hAnsi="Lato"/>
          <w:color w:val="363936"/>
          <w:spacing w:val="5"/>
        </w:rPr>
        <w:br/>
      </w:r>
      <w:r w:rsidRPr="00915452">
        <w:rPr>
          <w:rFonts w:ascii="Lato" w:hAnsi="Lato"/>
          <w:color w:val="363936"/>
          <w:spacing w:val="5"/>
          <w:shd w:val="clear" w:color="auto" w:fill="FFFFFF"/>
        </w:rPr>
        <w:t>with silver, gold, goods, and cattle,</w:t>
      </w:r>
      <w:r w:rsidRPr="00915452">
        <w:rPr>
          <w:rFonts w:ascii="Lato" w:hAnsi="Lato"/>
          <w:color w:val="363936"/>
          <w:spacing w:val="5"/>
        </w:rPr>
        <w:br/>
      </w:r>
      <w:r w:rsidRPr="00915452">
        <w:rPr>
          <w:rFonts w:ascii="Lato" w:hAnsi="Lato"/>
          <w:color w:val="363936"/>
          <w:spacing w:val="5"/>
          <w:shd w:val="clear" w:color="auto" w:fill="FFFFFF"/>
        </w:rPr>
        <w:t>together with free-will offerings</w:t>
      </w:r>
      <w:r w:rsidRPr="00915452">
        <w:rPr>
          <w:rFonts w:ascii="Lato" w:hAnsi="Lato"/>
          <w:color w:val="363936"/>
          <w:spacing w:val="5"/>
        </w:rPr>
        <w:br/>
      </w:r>
      <w:r w:rsidRPr="00915452">
        <w:rPr>
          <w:rFonts w:ascii="Lato" w:hAnsi="Lato"/>
          <w:color w:val="363936"/>
          <w:spacing w:val="5"/>
          <w:shd w:val="clear" w:color="auto" w:fill="FFFFFF"/>
        </w:rPr>
        <w:t>for the house of God in Jerusalem.'"</w:t>
      </w:r>
    </w:p>
    <w:p w:rsidR="00915452" w:rsidRPr="00915452" w:rsidRDefault="00915452" w:rsidP="00915452">
      <w:pPr>
        <w:spacing w:before="100" w:beforeAutospacing="1" w:after="100" w:afterAutospacing="1" w:line="240" w:lineRule="auto"/>
        <w:rPr>
          <w:rFonts w:ascii="Lato" w:hAnsi="Lato"/>
          <w:color w:val="363936"/>
          <w:spacing w:val="5"/>
          <w:shd w:val="clear" w:color="auto" w:fill="FFFFFF"/>
        </w:rPr>
      </w:pPr>
      <w:r w:rsidRPr="00915452">
        <w:rPr>
          <w:rFonts w:ascii="Lato" w:hAnsi="Lato"/>
          <w:color w:val="363936"/>
          <w:spacing w:val="5"/>
          <w:shd w:val="clear" w:color="auto" w:fill="FFFFFF"/>
        </w:rPr>
        <w:t>Then the family heads of Judah and Benjamin</w:t>
      </w:r>
      <w:r w:rsidRPr="00915452">
        <w:rPr>
          <w:rFonts w:ascii="Lato" w:hAnsi="Lato"/>
          <w:color w:val="363936"/>
          <w:spacing w:val="5"/>
        </w:rPr>
        <w:br/>
      </w:r>
      <w:r w:rsidRPr="00915452">
        <w:rPr>
          <w:rFonts w:ascii="Lato" w:hAnsi="Lato"/>
          <w:color w:val="363936"/>
          <w:spacing w:val="5"/>
          <w:shd w:val="clear" w:color="auto" w:fill="FFFFFF"/>
        </w:rPr>
        <w:t>and the priests and Levites–</w:t>
      </w:r>
      <w:r w:rsidRPr="00915452">
        <w:rPr>
          <w:rFonts w:ascii="Lato" w:hAnsi="Lato"/>
          <w:color w:val="363936"/>
          <w:spacing w:val="5"/>
        </w:rPr>
        <w:br/>
      </w:r>
      <w:r w:rsidRPr="00915452">
        <w:rPr>
          <w:rFonts w:ascii="Lato" w:hAnsi="Lato"/>
          <w:color w:val="363936"/>
          <w:spacing w:val="5"/>
          <w:shd w:val="clear" w:color="auto" w:fill="FFFFFF"/>
        </w:rPr>
        <w:t>everyone, that is, whom God had inspired to do so–</w:t>
      </w:r>
      <w:r w:rsidRPr="00915452">
        <w:rPr>
          <w:rFonts w:ascii="Lato" w:hAnsi="Lato"/>
          <w:color w:val="363936"/>
          <w:spacing w:val="5"/>
        </w:rPr>
        <w:br/>
      </w:r>
      <w:r w:rsidRPr="00915452">
        <w:rPr>
          <w:rFonts w:ascii="Lato" w:hAnsi="Lato"/>
          <w:color w:val="363936"/>
          <w:spacing w:val="5"/>
          <w:shd w:val="clear" w:color="auto" w:fill="FFFFFF"/>
        </w:rPr>
        <w:t>prepared to go up to build the house of the LORD in Jerusalem.</w:t>
      </w:r>
      <w:r w:rsidRPr="00915452">
        <w:rPr>
          <w:rFonts w:ascii="Lato" w:hAnsi="Lato"/>
          <w:color w:val="363936"/>
          <w:spacing w:val="5"/>
        </w:rPr>
        <w:br/>
      </w:r>
      <w:r w:rsidRPr="00915452">
        <w:rPr>
          <w:rFonts w:ascii="Lato" w:hAnsi="Lato"/>
          <w:color w:val="363936"/>
          <w:spacing w:val="5"/>
          <w:shd w:val="clear" w:color="auto" w:fill="FFFFFF"/>
        </w:rPr>
        <w:t>All their neighbors gave them help in every way,</w:t>
      </w:r>
      <w:r w:rsidRPr="00915452">
        <w:rPr>
          <w:rFonts w:ascii="Lato" w:hAnsi="Lato"/>
          <w:color w:val="363936"/>
          <w:spacing w:val="5"/>
        </w:rPr>
        <w:br/>
      </w:r>
      <w:r w:rsidRPr="00915452">
        <w:rPr>
          <w:rFonts w:ascii="Lato" w:hAnsi="Lato"/>
          <w:color w:val="363936"/>
          <w:spacing w:val="5"/>
          <w:shd w:val="clear" w:color="auto" w:fill="FFFFFF"/>
        </w:rPr>
        <w:t>with silver, gold, goods, and cattle,</w:t>
      </w:r>
      <w:r w:rsidRPr="00915452">
        <w:rPr>
          <w:rFonts w:ascii="Lato" w:hAnsi="Lato"/>
          <w:color w:val="363936"/>
          <w:spacing w:val="5"/>
        </w:rPr>
        <w:br/>
      </w:r>
      <w:r w:rsidRPr="00915452">
        <w:rPr>
          <w:rFonts w:ascii="Lato" w:hAnsi="Lato"/>
          <w:color w:val="363936"/>
          <w:spacing w:val="5"/>
          <w:shd w:val="clear" w:color="auto" w:fill="FFFFFF"/>
        </w:rPr>
        <w:t>and with many precious gifts</w:t>
      </w:r>
      <w:r w:rsidRPr="00915452">
        <w:rPr>
          <w:rFonts w:ascii="Lato" w:hAnsi="Lato"/>
          <w:color w:val="363936"/>
          <w:spacing w:val="5"/>
        </w:rPr>
        <w:br/>
      </w:r>
      <w:r w:rsidRPr="00915452">
        <w:rPr>
          <w:rFonts w:ascii="Lato" w:hAnsi="Lato"/>
          <w:color w:val="363936"/>
          <w:spacing w:val="5"/>
          <w:shd w:val="clear" w:color="auto" w:fill="FFFFFF"/>
        </w:rPr>
        <w:t>besides all their free-will offerings.</w:t>
      </w:r>
    </w:p>
    <w:p w:rsidR="00915452" w:rsidRPr="00915452" w:rsidRDefault="00915452" w:rsidP="00915452">
      <w:pPr>
        <w:spacing w:after="0" w:line="240" w:lineRule="auto"/>
        <w:textAlignment w:val="baseline"/>
        <w:outlineLvl w:val="2"/>
        <w:rPr>
          <w:rFonts w:ascii="Lato" w:eastAsia="Times New Roman" w:hAnsi="Lato" w:cs="Times New Roman"/>
          <w:b/>
          <w:bCs/>
          <w:color w:val="363936"/>
          <w:kern w:val="0"/>
          <w14:ligatures w14:val="none"/>
        </w:rPr>
      </w:pPr>
      <w:r w:rsidRPr="00915452">
        <w:rPr>
          <w:rFonts w:ascii="Lato" w:eastAsia="Times New Roman" w:hAnsi="Lato" w:cs="Times New Roman"/>
          <w:b/>
          <w:bCs/>
          <w:color w:val="363936"/>
          <w:kern w:val="0"/>
          <w14:ligatures w14:val="none"/>
        </w:rPr>
        <w:t>Gospel </w:t>
      </w:r>
    </w:p>
    <w:p w:rsidR="00915452" w:rsidRPr="00915452" w:rsidRDefault="00915452" w:rsidP="00915452">
      <w:pPr>
        <w:spacing w:after="0" w:line="450" w:lineRule="atLeast"/>
        <w:textAlignment w:val="baseline"/>
        <w:rPr>
          <w:rFonts w:ascii="Lato" w:eastAsia="Times New Roman" w:hAnsi="Lato" w:cs="Times New Roman"/>
          <w:b/>
          <w:bCs/>
          <w:color w:val="363936"/>
          <w:kern w:val="0"/>
          <w14:ligatures w14:val="none"/>
        </w:rPr>
      </w:pPr>
      <w:hyperlink r:id="rId5" w:history="1">
        <w:r w:rsidRPr="00915452">
          <w:rPr>
            <w:rFonts w:ascii="inherit" w:eastAsia="Times New Roman" w:hAnsi="inherit" w:cs="Times New Roman"/>
            <w:b/>
            <w:bCs/>
            <w:color w:val="363936"/>
            <w:kern w:val="0"/>
            <w:u w:val="single"/>
            <w:bdr w:val="none" w:sz="0" w:space="0" w:color="auto" w:frame="1"/>
            <w14:ligatures w14:val="none"/>
          </w:rPr>
          <w:t>Luke 8:16-18</w:t>
        </w:r>
      </w:hyperlink>
    </w:p>
    <w:p w:rsidR="00915452" w:rsidRPr="00915452" w:rsidRDefault="00915452" w:rsidP="00915452">
      <w:pPr>
        <w:spacing w:after="150" w:line="450" w:lineRule="atLeast"/>
        <w:textAlignment w:val="baseline"/>
        <w:rPr>
          <w:rFonts w:ascii="inherit" w:eastAsia="Times New Roman" w:hAnsi="inherit" w:cs="Times New Roman"/>
          <w:color w:val="363936"/>
          <w:spacing w:val="5"/>
          <w:kern w:val="0"/>
          <w14:ligatures w14:val="none"/>
        </w:rPr>
      </w:pPr>
      <w:r w:rsidRPr="00915452">
        <w:rPr>
          <w:rFonts w:ascii="inherit" w:eastAsia="Times New Roman" w:hAnsi="inherit" w:cs="Times New Roman"/>
          <w:color w:val="363936"/>
          <w:spacing w:val="5"/>
          <w:kern w:val="0"/>
          <w14:ligatures w14:val="none"/>
        </w:rPr>
        <w:t>Jesus said to the crowd:</w:t>
      </w:r>
      <w:r w:rsidRPr="00915452">
        <w:rPr>
          <w:rFonts w:ascii="inherit" w:eastAsia="Times New Roman" w:hAnsi="inherit" w:cs="Times New Roman"/>
          <w:color w:val="363936"/>
          <w:spacing w:val="5"/>
          <w:kern w:val="0"/>
          <w14:ligatures w14:val="none"/>
        </w:rPr>
        <w:br/>
        <w:t>"No one who lights a lamp conceals it with a vessel</w:t>
      </w:r>
      <w:r w:rsidRPr="00915452">
        <w:rPr>
          <w:rFonts w:ascii="inherit" w:eastAsia="Times New Roman" w:hAnsi="inherit" w:cs="Times New Roman"/>
          <w:color w:val="363936"/>
          <w:spacing w:val="5"/>
          <w:kern w:val="0"/>
          <w14:ligatures w14:val="none"/>
        </w:rPr>
        <w:br/>
        <w:t>or sets it under a bed;</w:t>
      </w:r>
      <w:r w:rsidRPr="00915452">
        <w:rPr>
          <w:rFonts w:ascii="inherit" w:eastAsia="Times New Roman" w:hAnsi="inherit" w:cs="Times New Roman"/>
          <w:color w:val="363936"/>
          <w:spacing w:val="5"/>
          <w:kern w:val="0"/>
          <w14:ligatures w14:val="none"/>
        </w:rPr>
        <w:br/>
        <w:t>rather, he places it on a lampstand</w:t>
      </w:r>
      <w:r w:rsidRPr="00915452">
        <w:rPr>
          <w:rFonts w:ascii="inherit" w:eastAsia="Times New Roman" w:hAnsi="inherit" w:cs="Times New Roman"/>
          <w:color w:val="363936"/>
          <w:spacing w:val="5"/>
          <w:kern w:val="0"/>
          <w14:ligatures w14:val="none"/>
        </w:rPr>
        <w:br/>
        <w:t>so that those who enter may see the light.</w:t>
      </w:r>
      <w:r w:rsidRPr="00915452">
        <w:rPr>
          <w:rFonts w:ascii="inherit" w:eastAsia="Times New Roman" w:hAnsi="inherit" w:cs="Times New Roman"/>
          <w:color w:val="363936"/>
          <w:spacing w:val="5"/>
          <w:kern w:val="0"/>
          <w14:ligatures w14:val="none"/>
        </w:rPr>
        <w:br/>
        <w:t>For there is nothing hidden that will not become visible,</w:t>
      </w:r>
      <w:r w:rsidRPr="00915452">
        <w:rPr>
          <w:rFonts w:ascii="inherit" w:eastAsia="Times New Roman" w:hAnsi="inherit" w:cs="Times New Roman"/>
          <w:color w:val="363936"/>
          <w:spacing w:val="5"/>
          <w:kern w:val="0"/>
          <w14:ligatures w14:val="none"/>
        </w:rPr>
        <w:br/>
      </w:r>
      <w:r w:rsidRPr="00915452">
        <w:rPr>
          <w:rFonts w:ascii="inherit" w:eastAsia="Times New Roman" w:hAnsi="inherit" w:cs="Times New Roman"/>
          <w:color w:val="363936"/>
          <w:spacing w:val="5"/>
          <w:kern w:val="0"/>
          <w14:ligatures w14:val="none"/>
        </w:rPr>
        <w:lastRenderedPageBreak/>
        <w:t>and nothing secret that will not be known and come to light.</w:t>
      </w:r>
      <w:r w:rsidRPr="00915452">
        <w:rPr>
          <w:rFonts w:ascii="inherit" w:eastAsia="Times New Roman" w:hAnsi="inherit" w:cs="Times New Roman"/>
          <w:color w:val="363936"/>
          <w:spacing w:val="5"/>
          <w:kern w:val="0"/>
          <w14:ligatures w14:val="none"/>
        </w:rPr>
        <w:br/>
        <w:t>Take care, then, how you hear.</w:t>
      </w:r>
      <w:r w:rsidRPr="00915452">
        <w:rPr>
          <w:rFonts w:ascii="inherit" w:eastAsia="Times New Roman" w:hAnsi="inherit" w:cs="Times New Roman"/>
          <w:color w:val="363936"/>
          <w:spacing w:val="5"/>
          <w:kern w:val="0"/>
          <w14:ligatures w14:val="none"/>
        </w:rPr>
        <w:br/>
        <w:t>To anyone who has, more will be given,</w:t>
      </w:r>
      <w:r w:rsidRPr="00915452">
        <w:rPr>
          <w:rFonts w:ascii="inherit" w:eastAsia="Times New Roman" w:hAnsi="inherit" w:cs="Times New Roman"/>
          <w:color w:val="363936"/>
          <w:spacing w:val="5"/>
          <w:kern w:val="0"/>
          <w14:ligatures w14:val="none"/>
        </w:rPr>
        <w:br/>
        <w:t>and from the one who has not,</w:t>
      </w:r>
      <w:r w:rsidRPr="00915452">
        <w:rPr>
          <w:rFonts w:ascii="inherit" w:eastAsia="Times New Roman" w:hAnsi="inherit" w:cs="Times New Roman"/>
          <w:color w:val="363936"/>
          <w:spacing w:val="5"/>
          <w:kern w:val="0"/>
          <w14:ligatures w14:val="none"/>
        </w:rPr>
        <w:br/>
        <w:t>even what he seems to have will be taken away."</w:t>
      </w:r>
    </w:p>
    <w:p w:rsidR="00915452" w:rsidRPr="00915452" w:rsidRDefault="00915452" w:rsidP="00915452">
      <w:pPr>
        <w:spacing w:before="100" w:beforeAutospacing="1" w:after="100" w:afterAutospacing="1" w:line="240" w:lineRule="auto"/>
        <w:rPr>
          <w:rFonts w:ascii="Times New Roman" w:eastAsia="Times New Roman" w:hAnsi="Times New Roman" w:cs="Times New Roman"/>
          <w:b/>
          <w:bCs/>
          <w:color w:val="000000"/>
          <w:kern w:val="0"/>
          <w14:ligatures w14:val="none"/>
        </w:rPr>
      </w:pPr>
    </w:p>
    <w:p w:rsidR="00915452" w:rsidRPr="00450549" w:rsidRDefault="00450549" w:rsidP="00CC6643">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450549">
        <w:rPr>
          <w:rFonts w:ascii="Times New Roman" w:eastAsia="Times New Roman" w:hAnsi="Times New Roman" w:cs="Times New Roman"/>
          <w:b/>
          <w:bCs/>
          <w:color w:val="000000"/>
          <w:kern w:val="0"/>
          <w14:ligatures w14:val="none"/>
        </w:rPr>
        <w:t xml:space="preserve">Rev. Myra’s </w:t>
      </w:r>
      <w:r>
        <w:rPr>
          <w:rFonts w:ascii="Times New Roman" w:eastAsia="Times New Roman" w:hAnsi="Times New Roman" w:cs="Times New Roman"/>
          <w:b/>
          <w:bCs/>
          <w:color w:val="000000"/>
          <w:kern w:val="0"/>
          <w14:ligatures w14:val="none"/>
        </w:rPr>
        <w:t xml:space="preserve">PCF </w:t>
      </w:r>
      <w:r w:rsidRPr="00450549">
        <w:rPr>
          <w:rFonts w:ascii="Times New Roman" w:eastAsia="Times New Roman" w:hAnsi="Times New Roman" w:cs="Times New Roman"/>
          <w:b/>
          <w:bCs/>
          <w:color w:val="000000"/>
          <w:kern w:val="0"/>
          <w14:ligatures w14:val="none"/>
        </w:rPr>
        <w:t>Talk</w:t>
      </w:r>
    </w:p>
    <w:p w:rsid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Today</w:t>
      </w:r>
      <w:r w:rsidR="00A7107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s readings at Mass were from the book of Ezra and the gospel of Luke. The story of Ezra was Israel being released from exile by a foreign king with a decree for them to rebuild the temple of God. And the gospel was Jesus teaching his followers to not hide their light under a lamp shade, but to let the light shine before all the world to see. They were being asked to re-imagine their faith not through the dark times and challenges they were facing, but through the hope of a brighter future with God’s light shining forth. </w:t>
      </w:r>
    </w:p>
    <w:p w:rsidR="00CC6643" w:rsidRP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So, tonight I want to talk to you about </w:t>
      </w:r>
      <w:r w:rsidRPr="00CC6643">
        <w:rPr>
          <w:rFonts w:ascii="Times New Roman" w:eastAsia="Times New Roman" w:hAnsi="Times New Roman" w:cs="Times New Roman"/>
          <w:b/>
          <w:bCs/>
          <w:color w:val="000000"/>
          <w:kern w:val="0"/>
          <w14:ligatures w14:val="none"/>
        </w:rPr>
        <w:t xml:space="preserve">re-imagining Spiritus Christi Church during </w:t>
      </w:r>
      <w:r>
        <w:rPr>
          <w:rFonts w:ascii="Times New Roman" w:eastAsia="Times New Roman" w:hAnsi="Times New Roman" w:cs="Times New Roman"/>
          <w:b/>
          <w:bCs/>
          <w:color w:val="000000"/>
          <w:kern w:val="0"/>
          <w14:ligatures w14:val="none"/>
        </w:rPr>
        <w:t xml:space="preserve">our </w:t>
      </w:r>
      <w:r w:rsidRPr="00CC6643">
        <w:rPr>
          <w:rFonts w:ascii="Times New Roman" w:eastAsia="Times New Roman" w:hAnsi="Times New Roman" w:cs="Times New Roman"/>
          <w:b/>
          <w:bCs/>
          <w:color w:val="000000"/>
          <w:kern w:val="0"/>
          <w14:ligatures w14:val="none"/>
        </w:rPr>
        <w:t>times of challenge and change</w:t>
      </w:r>
      <w:r>
        <w:rPr>
          <w:rFonts w:ascii="Times New Roman" w:eastAsia="Times New Roman" w:hAnsi="Times New Roman" w:cs="Times New Roman"/>
          <w:b/>
          <w:bCs/>
          <w:color w:val="000000"/>
          <w:kern w:val="0"/>
          <w14:ligatures w14:val="none"/>
        </w:rPr>
        <w:t xml:space="preserve"> and then open it up to hear from you</w:t>
      </w:r>
      <w:r w:rsidRPr="00CC6643">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Your thoughts, your concerns, your questions. To have a family conversation about the times we are in. </w:t>
      </w:r>
    </w:p>
    <w:p w:rsidR="00CC6643" w:rsidRPr="00CC6643" w:rsidRDefault="008D1820" w:rsidP="00CC664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r w:rsidR="00CC6643">
        <w:rPr>
          <w:rFonts w:ascii="Times New Roman" w:eastAsia="Times New Roman" w:hAnsi="Times New Roman" w:cs="Times New Roman"/>
          <w:kern w:val="0"/>
          <w14:ligatures w14:val="none"/>
        </w:rPr>
        <w:t xml:space="preserve">Friends, </w:t>
      </w:r>
      <w:r w:rsidR="00CC6643">
        <w:rPr>
          <w:rFonts w:ascii="Times New Roman" w:eastAsia="Times New Roman" w:hAnsi="Times New Roman" w:cs="Times New Roman"/>
          <w:color w:val="000000"/>
          <w:kern w:val="0"/>
          <w14:ligatures w14:val="none"/>
        </w:rPr>
        <w:t xml:space="preserve">first it’s important to remember that </w:t>
      </w:r>
      <w:r w:rsidR="00CC6643" w:rsidRPr="00CC6643">
        <w:rPr>
          <w:rFonts w:ascii="Times New Roman" w:eastAsia="Times New Roman" w:hAnsi="Times New Roman" w:cs="Times New Roman"/>
          <w:color w:val="000000"/>
          <w:kern w:val="0"/>
          <w14:ligatures w14:val="none"/>
        </w:rPr>
        <w:t xml:space="preserve">Spiritus Christi was born out of both challenge and change. </w:t>
      </w:r>
      <w:r w:rsidR="00CC6643">
        <w:rPr>
          <w:rFonts w:ascii="Times New Roman" w:eastAsia="Times New Roman" w:hAnsi="Times New Roman" w:cs="Times New Roman"/>
          <w:color w:val="000000"/>
          <w:kern w:val="0"/>
          <w14:ligatures w14:val="none"/>
        </w:rPr>
        <w:t xml:space="preserve">At Corpus, we were challenged on our inclusive pastoral practices by an entire religious system that sought to shut us down. Fr. Jim was fired, Rev. Mary was fired, I was fired with five other staff people and a volunteer. Jim Smith, Sis, Margie, Mike Boucher, Denise Denoto, and Maureen Nielsen. </w:t>
      </w:r>
      <w:r w:rsidR="00CC6643" w:rsidRPr="00CC6643">
        <w:rPr>
          <w:rFonts w:ascii="Times New Roman" w:eastAsia="Times New Roman" w:hAnsi="Times New Roman" w:cs="Times New Roman"/>
          <w:color w:val="000000"/>
          <w:kern w:val="0"/>
          <w14:ligatures w14:val="none"/>
        </w:rPr>
        <w:t>We know in our bones what it means to face disruption, uncertainty, and the unknown. And yet, time and again, God has met us in those very places—breathing new life into us, stirring creativity, and drawing us deeper into community.</w:t>
      </w:r>
    </w:p>
    <w:p w:rsidR="00A478E5"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Today, we find ourselves again in a season that asks us to re-imagine. Challenges around us are real: changes in the wider church</w:t>
      </w:r>
      <w:r w:rsidR="00A478E5">
        <w:rPr>
          <w:rFonts w:ascii="Times New Roman" w:eastAsia="Times New Roman" w:hAnsi="Times New Roman" w:cs="Times New Roman"/>
          <w:color w:val="000000"/>
          <w:kern w:val="0"/>
          <w14:ligatures w14:val="none"/>
        </w:rPr>
        <w:t>- the death and loss of Fr. Jim, the sudden resignation of Rev. Celie</w:t>
      </w:r>
      <w:r w:rsidRPr="00CC6643">
        <w:rPr>
          <w:rFonts w:ascii="Times New Roman" w:eastAsia="Times New Roman" w:hAnsi="Times New Roman" w:cs="Times New Roman"/>
          <w:color w:val="000000"/>
          <w:kern w:val="0"/>
          <w14:ligatures w14:val="none"/>
        </w:rPr>
        <w:t>, the struggles of our city</w:t>
      </w:r>
      <w:r w:rsidR="00A478E5">
        <w:rPr>
          <w:rFonts w:ascii="Times New Roman" w:eastAsia="Times New Roman" w:hAnsi="Times New Roman" w:cs="Times New Roman"/>
          <w:color w:val="000000"/>
          <w:kern w:val="0"/>
          <w14:ligatures w14:val="none"/>
        </w:rPr>
        <w:t xml:space="preserve"> with Ice having a bigger presence targeting the immigrant community, federal budget cuts impacting resource provision</w:t>
      </w:r>
      <w:r w:rsidRPr="00CC6643">
        <w:rPr>
          <w:rFonts w:ascii="Times New Roman" w:eastAsia="Times New Roman" w:hAnsi="Times New Roman" w:cs="Times New Roman"/>
          <w:color w:val="000000"/>
          <w:kern w:val="0"/>
          <w14:ligatures w14:val="none"/>
        </w:rPr>
        <w:t xml:space="preserve">, the shifting needs of our people, </w:t>
      </w:r>
      <w:r w:rsidR="00A478E5">
        <w:rPr>
          <w:rFonts w:ascii="Times New Roman" w:eastAsia="Times New Roman" w:hAnsi="Times New Roman" w:cs="Times New Roman"/>
          <w:color w:val="000000"/>
          <w:kern w:val="0"/>
          <w14:ligatures w14:val="none"/>
        </w:rPr>
        <w:t xml:space="preserve">- our seniors, our youth, our young adults, our children </w:t>
      </w:r>
      <w:r w:rsidRPr="00CC6643">
        <w:rPr>
          <w:rFonts w:ascii="Times New Roman" w:eastAsia="Times New Roman" w:hAnsi="Times New Roman" w:cs="Times New Roman"/>
          <w:color w:val="000000"/>
          <w:kern w:val="0"/>
          <w14:ligatures w14:val="none"/>
        </w:rPr>
        <w:t xml:space="preserve">and even the weariness that </w:t>
      </w:r>
      <w:r w:rsidR="00A478E5">
        <w:rPr>
          <w:rFonts w:ascii="Times New Roman" w:eastAsia="Times New Roman" w:hAnsi="Times New Roman" w:cs="Times New Roman"/>
          <w:color w:val="000000"/>
          <w:kern w:val="0"/>
          <w14:ligatures w14:val="none"/>
        </w:rPr>
        <w:t xml:space="preserve">can </w:t>
      </w:r>
      <w:r w:rsidRPr="00CC6643">
        <w:rPr>
          <w:rFonts w:ascii="Times New Roman" w:eastAsia="Times New Roman" w:hAnsi="Times New Roman" w:cs="Times New Roman"/>
          <w:color w:val="000000"/>
          <w:kern w:val="0"/>
          <w14:ligatures w14:val="none"/>
        </w:rPr>
        <w:t xml:space="preserve">come after years of doing justice, love, and mercy work. </w:t>
      </w:r>
    </w:p>
    <w:p w:rsidR="00CC6643" w:rsidRDefault="00A478E5"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 yes</w:t>
      </w:r>
      <w:r w:rsidR="00A7107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we are in a season of challenges and change</w:t>
      </w:r>
      <w:r w:rsidR="00420852">
        <w:rPr>
          <w:rFonts w:ascii="Times New Roman" w:eastAsia="Times New Roman" w:hAnsi="Times New Roman" w:cs="Times New Roman"/>
          <w:color w:val="000000"/>
          <w:kern w:val="0"/>
          <w14:ligatures w14:val="none"/>
        </w:rPr>
        <w:t>, but God is with us</w:t>
      </w:r>
      <w:r w:rsidR="00A7107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00420852">
        <w:rPr>
          <w:rFonts w:ascii="Times New Roman" w:eastAsia="Times New Roman" w:hAnsi="Times New Roman" w:cs="Times New Roman"/>
          <w:color w:val="000000"/>
          <w:kern w:val="0"/>
          <w14:ligatures w14:val="none"/>
        </w:rPr>
        <w:t>If</w:t>
      </w:r>
      <w:r w:rsidR="00CC6643" w:rsidRPr="00CC6643">
        <w:rPr>
          <w:rFonts w:ascii="Times New Roman" w:eastAsia="Times New Roman" w:hAnsi="Times New Roman" w:cs="Times New Roman"/>
          <w:color w:val="000000"/>
          <w:kern w:val="0"/>
          <w14:ligatures w14:val="none"/>
        </w:rPr>
        <w:t xml:space="preserve"> we look with eyes of faith, we can see what Ezra saw when God called the exiles home, or what Jesus saw when He said a lamp is not meant to be hidden: God</w:t>
      </w:r>
      <w:r>
        <w:rPr>
          <w:rFonts w:ascii="Times New Roman" w:eastAsia="Times New Roman" w:hAnsi="Times New Roman" w:cs="Times New Roman"/>
          <w:color w:val="000000"/>
          <w:kern w:val="0"/>
          <w14:ligatures w14:val="none"/>
        </w:rPr>
        <w:t xml:space="preserve"> during these times of challenge and change</w:t>
      </w:r>
      <w:r w:rsidR="00CC6643" w:rsidRPr="00CC6643">
        <w:rPr>
          <w:rFonts w:ascii="Times New Roman" w:eastAsia="Times New Roman" w:hAnsi="Times New Roman" w:cs="Times New Roman"/>
          <w:color w:val="000000"/>
          <w:kern w:val="0"/>
          <w14:ligatures w14:val="none"/>
        </w:rPr>
        <w:t xml:space="preserve"> is stirring hearts, God is inviting us to build, and God is calling us to shine</w:t>
      </w:r>
      <w:r w:rsidR="00A71079">
        <w:rPr>
          <w:rFonts w:ascii="Times New Roman" w:eastAsia="Times New Roman" w:hAnsi="Times New Roman" w:cs="Times New Roman"/>
          <w:color w:val="000000"/>
          <w:kern w:val="0"/>
          <w14:ligatures w14:val="none"/>
        </w:rPr>
        <w:t xml:space="preserve"> friends!</w:t>
      </w:r>
    </w:p>
    <w:p w:rsidR="005C0ECE" w:rsidRDefault="00420852"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In the midst of these challenges and changes, we have </w:t>
      </w:r>
      <w:proofErr w:type="spellStart"/>
      <w:r>
        <w:rPr>
          <w:rFonts w:ascii="Times New Roman" w:eastAsia="Times New Roman" w:hAnsi="Times New Roman" w:cs="Times New Roman"/>
          <w:color w:val="000000"/>
          <w:kern w:val="0"/>
          <w14:ligatures w14:val="none"/>
        </w:rPr>
        <w:t>leaned</w:t>
      </w:r>
      <w:proofErr w:type="spellEnd"/>
      <w:r>
        <w:rPr>
          <w:rFonts w:ascii="Times New Roman" w:eastAsia="Times New Roman" w:hAnsi="Times New Roman" w:cs="Times New Roman"/>
          <w:color w:val="000000"/>
          <w:kern w:val="0"/>
          <w14:ligatures w14:val="none"/>
        </w:rPr>
        <w:t xml:space="preserve"> in </w:t>
      </w:r>
      <w:r w:rsidR="00A71079">
        <w:rPr>
          <w:rFonts w:ascii="Times New Roman" w:eastAsia="Times New Roman" w:hAnsi="Times New Roman" w:cs="Times New Roman"/>
          <w:color w:val="000000"/>
          <w:kern w:val="0"/>
          <w14:ligatures w14:val="none"/>
        </w:rPr>
        <w:t xml:space="preserve">here at Spiritus </w:t>
      </w:r>
      <w:r>
        <w:rPr>
          <w:rFonts w:ascii="Times New Roman" w:eastAsia="Times New Roman" w:hAnsi="Times New Roman" w:cs="Times New Roman"/>
          <w:color w:val="000000"/>
          <w:kern w:val="0"/>
          <w14:ligatures w14:val="none"/>
        </w:rPr>
        <w:t xml:space="preserve">and created a place where people of color and poor people </w:t>
      </w:r>
      <w:r w:rsidR="005C0ECE">
        <w:rPr>
          <w:rFonts w:ascii="Times New Roman" w:eastAsia="Times New Roman" w:hAnsi="Times New Roman" w:cs="Times New Roman"/>
          <w:color w:val="000000"/>
          <w:kern w:val="0"/>
          <w14:ligatures w14:val="none"/>
        </w:rPr>
        <w:t xml:space="preserve">consistently </w:t>
      </w:r>
      <w:r>
        <w:rPr>
          <w:rFonts w:ascii="Times New Roman" w:eastAsia="Times New Roman" w:hAnsi="Times New Roman" w:cs="Times New Roman"/>
          <w:color w:val="000000"/>
          <w:kern w:val="0"/>
          <w14:ligatures w14:val="none"/>
        </w:rPr>
        <w:t>call us home. In the last six years, we worked on making spiritus hallways, and office and not just our liturgies</w:t>
      </w:r>
      <w:r w:rsidR="005C0ECE">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and outreaches a place of radical hospitality to the poor and those living at the margins. We took the lead from our mental health center who practices and trained our staff in trauma informed care. We made racial justice training mandatory for our staff and </w:t>
      </w:r>
      <w:r w:rsidR="008054A6">
        <w:rPr>
          <w:rFonts w:ascii="Times New Roman" w:eastAsia="Times New Roman" w:hAnsi="Times New Roman" w:cs="Times New Roman"/>
          <w:color w:val="000000"/>
          <w:kern w:val="0"/>
          <w14:ligatures w14:val="none"/>
        </w:rPr>
        <w:t xml:space="preserve">previous </w:t>
      </w:r>
      <w:r>
        <w:rPr>
          <w:rFonts w:ascii="Times New Roman" w:eastAsia="Times New Roman" w:hAnsi="Times New Roman" w:cs="Times New Roman"/>
          <w:color w:val="000000"/>
          <w:kern w:val="0"/>
          <w14:ligatures w14:val="none"/>
        </w:rPr>
        <w:t xml:space="preserve">visioning board and </w:t>
      </w:r>
      <w:r w:rsidR="008054A6">
        <w:rPr>
          <w:rFonts w:ascii="Times New Roman" w:eastAsia="Times New Roman" w:hAnsi="Times New Roman" w:cs="Times New Roman"/>
          <w:color w:val="000000"/>
          <w:kern w:val="0"/>
          <w14:ligatures w14:val="none"/>
        </w:rPr>
        <w:t>provided</w:t>
      </w:r>
      <w:r>
        <w:rPr>
          <w:rFonts w:ascii="Times New Roman" w:eastAsia="Times New Roman" w:hAnsi="Times New Roman" w:cs="Times New Roman"/>
          <w:color w:val="000000"/>
          <w:kern w:val="0"/>
          <w14:ligatures w14:val="none"/>
        </w:rPr>
        <w:t xml:space="preserve"> training</w:t>
      </w:r>
      <w:r w:rsidR="008054A6">
        <w:rPr>
          <w:rFonts w:ascii="Times New Roman" w:eastAsia="Times New Roman" w:hAnsi="Times New Roman" w:cs="Times New Roman"/>
          <w:color w:val="000000"/>
          <w:kern w:val="0"/>
          <w14:ligatures w14:val="none"/>
        </w:rPr>
        <w:t xml:space="preserve">. </w:t>
      </w:r>
    </w:p>
    <w:p w:rsidR="005C0ECE" w:rsidRDefault="008054A6"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We knew that in order to attract diversity and maintain it, we had to start by creating the conditions by which diverse people felt at home</w:t>
      </w:r>
      <w:r w:rsidR="0042085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Trauma informed care and racial justice training are key tools that helped us change the culture and environments in which we work. </w:t>
      </w:r>
      <w:r w:rsidR="00420852">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To align our worship space with our work space. </w:t>
      </w:r>
      <w:r w:rsidR="00420852">
        <w:rPr>
          <w:rFonts w:ascii="Times New Roman" w:eastAsia="Times New Roman" w:hAnsi="Times New Roman" w:cs="Times New Roman"/>
          <w:color w:val="000000"/>
          <w:kern w:val="0"/>
          <w14:ligatures w14:val="none"/>
        </w:rPr>
        <w:t>Today, women from the women’s shelter behind us come every</w:t>
      </w:r>
      <w:r w:rsidR="00267FCE">
        <w:rPr>
          <w:rFonts w:ascii="Times New Roman" w:eastAsia="Times New Roman" w:hAnsi="Times New Roman" w:cs="Times New Roman"/>
          <w:color w:val="000000"/>
          <w:kern w:val="0"/>
          <w14:ligatures w14:val="none"/>
        </w:rPr>
        <w:t xml:space="preserve"> </w:t>
      </w:r>
      <w:r w:rsidR="00420852">
        <w:rPr>
          <w:rFonts w:ascii="Times New Roman" w:eastAsia="Times New Roman" w:hAnsi="Times New Roman" w:cs="Times New Roman"/>
          <w:color w:val="000000"/>
          <w:kern w:val="0"/>
          <w14:ligatures w14:val="none"/>
        </w:rPr>
        <w:t xml:space="preserve">day to </w:t>
      </w:r>
      <w:r>
        <w:rPr>
          <w:rFonts w:ascii="Times New Roman" w:eastAsia="Times New Roman" w:hAnsi="Times New Roman" w:cs="Times New Roman"/>
          <w:color w:val="000000"/>
          <w:kern w:val="0"/>
          <w14:ligatures w14:val="none"/>
        </w:rPr>
        <w:t xml:space="preserve">not just seek clothing, but to </w:t>
      </w:r>
      <w:r w:rsidR="00420852">
        <w:rPr>
          <w:rFonts w:ascii="Times New Roman" w:eastAsia="Times New Roman" w:hAnsi="Times New Roman" w:cs="Times New Roman"/>
          <w:color w:val="000000"/>
          <w:kern w:val="0"/>
          <w14:ligatures w14:val="none"/>
        </w:rPr>
        <w:t xml:space="preserve">volunteer and serve others alongside of Lydia in Lydia’s closet. </w:t>
      </w:r>
    </w:p>
    <w:p w:rsidR="00420852" w:rsidRDefault="00420852"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We have </w:t>
      </w:r>
      <w:r w:rsidR="008054A6">
        <w:rPr>
          <w:rFonts w:ascii="Times New Roman" w:eastAsia="Times New Roman" w:hAnsi="Times New Roman" w:cs="Times New Roman"/>
          <w:color w:val="000000"/>
          <w:kern w:val="0"/>
          <w14:ligatures w14:val="none"/>
        </w:rPr>
        <w:t>gained the trust, support, and partnership</w:t>
      </w:r>
      <w:r>
        <w:rPr>
          <w:rFonts w:ascii="Times New Roman" w:eastAsia="Times New Roman" w:hAnsi="Times New Roman" w:cs="Times New Roman"/>
          <w:color w:val="000000"/>
          <w:kern w:val="0"/>
          <w14:ligatures w14:val="none"/>
        </w:rPr>
        <w:t xml:space="preserve"> with Catholic Charities</w:t>
      </w:r>
      <w:r w:rsidR="008054A6">
        <w:rPr>
          <w:rFonts w:ascii="Times New Roman" w:eastAsia="Times New Roman" w:hAnsi="Times New Roman" w:cs="Times New Roman"/>
          <w:color w:val="000000"/>
          <w:kern w:val="0"/>
          <w14:ligatures w14:val="none"/>
        </w:rPr>
        <w:t xml:space="preserve"> in our weekly </w:t>
      </w:r>
      <w:r>
        <w:rPr>
          <w:rFonts w:ascii="Times New Roman" w:eastAsia="Times New Roman" w:hAnsi="Times New Roman" w:cs="Times New Roman"/>
          <w:color w:val="000000"/>
          <w:kern w:val="0"/>
          <w14:ligatures w14:val="none"/>
        </w:rPr>
        <w:t xml:space="preserve">welcome </w:t>
      </w:r>
      <w:r w:rsidR="005C0ECE">
        <w:rPr>
          <w:rFonts w:ascii="Times New Roman" w:eastAsia="Times New Roman" w:hAnsi="Times New Roman" w:cs="Times New Roman"/>
          <w:color w:val="000000"/>
          <w:kern w:val="0"/>
          <w14:ligatures w14:val="none"/>
        </w:rPr>
        <w:t xml:space="preserve">of </w:t>
      </w:r>
      <w:r>
        <w:rPr>
          <w:rFonts w:ascii="Times New Roman" w:eastAsia="Times New Roman" w:hAnsi="Times New Roman" w:cs="Times New Roman"/>
          <w:color w:val="000000"/>
          <w:kern w:val="0"/>
          <w14:ligatures w14:val="none"/>
        </w:rPr>
        <w:t>a group of differently abled folks</w:t>
      </w:r>
      <w:r w:rsidR="005C0ECE">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008054A6">
        <w:rPr>
          <w:rFonts w:ascii="Times New Roman" w:eastAsia="Times New Roman" w:hAnsi="Times New Roman" w:cs="Times New Roman"/>
          <w:color w:val="000000"/>
          <w:kern w:val="0"/>
          <w14:ligatures w14:val="none"/>
        </w:rPr>
        <w:t xml:space="preserve">who come </w:t>
      </w:r>
      <w:r>
        <w:rPr>
          <w:rFonts w:ascii="Times New Roman" w:eastAsia="Times New Roman" w:hAnsi="Times New Roman" w:cs="Times New Roman"/>
          <w:color w:val="000000"/>
          <w:kern w:val="0"/>
          <w14:ligatures w14:val="none"/>
        </w:rPr>
        <w:t xml:space="preserve">every week </w:t>
      </w:r>
      <w:r w:rsidR="008054A6">
        <w:rPr>
          <w:rFonts w:ascii="Times New Roman" w:eastAsia="Times New Roman" w:hAnsi="Times New Roman" w:cs="Times New Roman"/>
          <w:color w:val="000000"/>
          <w:kern w:val="0"/>
          <w14:ligatures w14:val="none"/>
        </w:rPr>
        <w:t xml:space="preserve">from one of their programs to </w:t>
      </w:r>
      <w:r>
        <w:rPr>
          <w:rFonts w:ascii="Times New Roman" w:eastAsia="Times New Roman" w:hAnsi="Times New Roman" w:cs="Times New Roman"/>
          <w:color w:val="000000"/>
          <w:kern w:val="0"/>
          <w14:ligatures w14:val="none"/>
        </w:rPr>
        <w:t>volunteer in the closet, folding, and organizing</w:t>
      </w:r>
      <w:r w:rsidR="005C0ECE">
        <w:rPr>
          <w:rFonts w:ascii="Times New Roman" w:eastAsia="Times New Roman" w:hAnsi="Times New Roman" w:cs="Times New Roman"/>
          <w:color w:val="000000"/>
          <w:kern w:val="0"/>
          <w14:ligatures w14:val="none"/>
        </w:rPr>
        <w:t xml:space="preserve"> clothes</w:t>
      </w:r>
      <w:r>
        <w:rPr>
          <w:rFonts w:ascii="Times New Roman" w:eastAsia="Times New Roman" w:hAnsi="Times New Roman" w:cs="Times New Roman"/>
          <w:color w:val="000000"/>
          <w:kern w:val="0"/>
          <w14:ligatures w14:val="none"/>
        </w:rPr>
        <w:t xml:space="preserve">. We serve a large population of the Latina community of asylum seekers, refugees, </w:t>
      </w:r>
      <w:r w:rsidR="00267FCE">
        <w:rPr>
          <w:rFonts w:ascii="Times New Roman" w:eastAsia="Times New Roman" w:hAnsi="Times New Roman" w:cs="Times New Roman"/>
          <w:color w:val="000000"/>
          <w:kern w:val="0"/>
          <w14:ligatures w14:val="none"/>
        </w:rPr>
        <w:t xml:space="preserve">African Americans, </w:t>
      </w:r>
      <w:r w:rsidR="00C547A2">
        <w:rPr>
          <w:rFonts w:ascii="Times New Roman" w:eastAsia="Times New Roman" w:hAnsi="Times New Roman" w:cs="Times New Roman"/>
          <w:color w:val="000000"/>
          <w:kern w:val="0"/>
          <w14:ligatures w14:val="none"/>
        </w:rPr>
        <w:t>W</w:t>
      </w:r>
      <w:r w:rsidR="008054A6">
        <w:rPr>
          <w:rFonts w:ascii="Times New Roman" w:eastAsia="Times New Roman" w:hAnsi="Times New Roman" w:cs="Times New Roman"/>
          <w:color w:val="000000"/>
          <w:kern w:val="0"/>
          <w14:ligatures w14:val="none"/>
        </w:rPr>
        <w:t xml:space="preserve">hite </w:t>
      </w:r>
      <w:r w:rsidR="00C547A2">
        <w:rPr>
          <w:rFonts w:ascii="Times New Roman" w:eastAsia="Times New Roman" w:hAnsi="Times New Roman" w:cs="Times New Roman"/>
          <w:color w:val="000000"/>
          <w:kern w:val="0"/>
          <w14:ligatures w14:val="none"/>
        </w:rPr>
        <w:t>A</w:t>
      </w:r>
      <w:r w:rsidR="008054A6">
        <w:rPr>
          <w:rFonts w:ascii="Times New Roman" w:eastAsia="Times New Roman" w:hAnsi="Times New Roman" w:cs="Times New Roman"/>
          <w:color w:val="000000"/>
          <w:kern w:val="0"/>
          <w14:ligatures w14:val="none"/>
        </w:rPr>
        <w:t xml:space="preserve">mericans, </w:t>
      </w:r>
      <w:r>
        <w:rPr>
          <w:rFonts w:ascii="Times New Roman" w:eastAsia="Times New Roman" w:hAnsi="Times New Roman" w:cs="Times New Roman"/>
          <w:color w:val="000000"/>
          <w:kern w:val="0"/>
          <w14:ligatures w14:val="none"/>
        </w:rPr>
        <w:t>and immigrants who come every</w:t>
      </w:r>
      <w:r w:rsidR="00267FC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day seeking clothing, furniture, and toiletries. We have never had such a diverse group of people in these hallways during the week </w:t>
      </w:r>
      <w:r w:rsidR="008054A6">
        <w:rPr>
          <w:rFonts w:ascii="Times New Roman" w:eastAsia="Times New Roman" w:hAnsi="Times New Roman" w:cs="Times New Roman"/>
          <w:color w:val="000000"/>
          <w:kern w:val="0"/>
          <w14:ligatures w14:val="none"/>
        </w:rPr>
        <w:t xml:space="preserve">together, </w:t>
      </w:r>
      <w:r>
        <w:rPr>
          <w:rFonts w:ascii="Times New Roman" w:eastAsia="Times New Roman" w:hAnsi="Times New Roman" w:cs="Times New Roman"/>
          <w:color w:val="000000"/>
          <w:kern w:val="0"/>
          <w14:ligatures w14:val="none"/>
        </w:rPr>
        <w:t>hugging each other, building friendships, relationships</w:t>
      </w:r>
      <w:r w:rsidR="005C0ECE">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and collectively calling Spiritus Christi home.  </w:t>
      </w:r>
    </w:p>
    <w:p w:rsidR="002C2BCC" w:rsidRDefault="008054A6"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We have provided funerals to not just members of our community, but have been sought out by members of the Latino community, </w:t>
      </w:r>
      <w:r w:rsidR="002C2BCC">
        <w:rPr>
          <w:rFonts w:ascii="Times New Roman" w:eastAsia="Times New Roman" w:hAnsi="Times New Roman" w:cs="Times New Roman"/>
          <w:color w:val="000000"/>
          <w:kern w:val="0"/>
          <w14:ligatures w14:val="none"/>
        </w:rPr>
        <w:t xml:space="preserve">and </w:t>
      </w:r>
      <w:r>
        <w:rPr>
          <w:rFonts w:ascii="Times New Roman" w:eastAsia="Times New Roman" w:hAnsi="Times New Roman" w:cs="Times New Roman"/>
          <w:color w:val="000000"/>
          <w:kern w:val="0"/>
          <w14:ligatures w14:val="none"/>
        </w:rPr>
        <w:t>the black community</w:t>
      </w:r>
      <w:r w:rsidR="002C2BCC">
        <w:rPr>
          <w:rFonts w:ascii="Times New Roman" w:eastAsia="Times New Roman" w:hAnsi="Times New Roman" w:cs="Times New Roman"/>
          <w:color w:val="000000"/>
          <w:kern w:val="0"/>
          <w14:ligatures w14:val="none"/>
        </w:rPr>
        <w:t xml:space="preserve"> to lay their loved ones to rest. </w:t>
      </w:r>
      <w:r w:rsidR="005C0ECE">
        <w:rPr>
          <w:rFonts w:ascii="Times New Roman" w:eastAsia="Times New Roman" w:hAnsi="Times New Roman" w:cs="Times New Roman"/>
          <w:color w:val="000000"/>
          <w:kern w:val="0"/>
          <w14:ligatures w14:val="none"/>
        </w:rPr>
        <w:t>Eight</w:t>
      </w:r>
      <w:r w:rsidR="002C2BCC">
        <w:rPr>
          <w:rFonts w:ascii="Times New Roman" w:eastAsia="Times New Roman" w:hAnsi="Times New Roman" w:cs="Times New Roman"/>
          <w:color w:val="000000"/>
          <w:kern w:val="0"/>
          <w14:ligatures w14:val="none"/>
        </w:rPr>
        <w:t xml:space="preserve"> funerals in total in the last two years, in addition to weddings, funeral receptions, and counseling request from diverse community members. </w:t>
      </w:r>
      <w:r w:rsidR="00C547A2">
        <w:rPr>
          <w:rFonts w:ascii="Times New Roman" w:eastAsia="Times New Roman" w:hAnsi="Times New Roman" w:cs="Times New Roman"/>
          <w:color w:val="000000"/>
          <w:kern w:val="0"/>
          <w14:ligatures w14:val="none"/>
        </w:rPr>
        <w:t xml:space="preserve">We have one of the most diverse staffs that we have had in our history. Two </w:t>
      </w:r>
      <w:r w:rsidR="00112BA6">
        <w:rPr>
          <w:rFonts w:ascii="Times New Roman" w:eastAsia="Times New Roman" w:hAnsi="Times New Roman" w:cs="Times New Roman"/>
          <w:color w:val="000000"/>
          <w:kern w:val="0"/>
          <w14:ligatures w14:val="none"/>
        </w:rPr>
        <w:t>L</w:t>
      </w:r>
      <w:r w:rsidR="00C547A2">
        <w:rPr>
          <w:rFonts w:ascii="Times New Roman" w:eastAsia="Times New Roman" w:hAnsi="Times New Roman" w:cs="Times New Roman"/>
          <w:color w:val="000000"/>
          <w:kern w:val="0"/>
          <w14:ligatures w14:val="none"/>
        </w:rPr>
        <w:t xml:space="preserve">atino women, two black women, an African American male, four white males, </w:t>
      </w:r>
      <w:r w:rsidR="00112BA6">
        <w:rPr>
          <w:rFonts w:ascii="Times New Roman" w:eastAsia="Times New Roman" w:hAnsi="Times New Roman" w:cs="Times New Roman"/>
          <w:color w:val="000000"/>
          <w:kern w:val="0"/>
          <w14:ligatures w14:val="none"/>
        </w:rPr>
        <w:t xml:space="preserve">five white women. </w:t>
      </w:r>
    </w:p>
    <w:p w:rsidR="00112BA6" w:rsidRDefault="00112BA6"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As a community we continue to welcome the stranger, feed the hungry, walk with those on the margins, serve those who are justice involved, in recovery, seeking mental wellness support, provide connection via livestream and our social media platforms. We continue to journey with refugees, asylum seekers, and immigrants, take justice stands, partner with our children as spiritual guides, support caregivers, and parishioners who need a caring connection. We are continuing to care for our Mother Earth, welcome new parishioners, support our LGBTQIA </w:t>
      </w:r>
      <w:r w:rsidR="00AC51AA">
        <w:rPr>
          <w:rFonts w:ascii="Times New Roman" w:eastAsia="Times New Roman" w:hAnsi="Times New Roman" w:cs="Times New Roman"/>
          <w:color w:val="000000"/>
          <w:kern w:val="0"/>
          <w14:ligatures w14:val="none"/>
        </w:rPr>
        <w:t>plus community and build our young adult ministry</w:t>
      </w:r>
      <w:r>
        <w:rPr>
          <w:rFonts w:ascii="Times New Roman" w:eastAsia="Times New Roman" w:hAnsi="Times New Roman" w:cs="Times New Roman"/>
          <w:color w:val="000000"/>
          <w:kern w:val="0"/>
          <w14:ligatures w14:val="none"/>
        </w:rPr>
        <w:t>. We are still looking to find our own home, while making the best of the home we now have</w:t>
      </w:r>
      <w:r w:rsidR="00AC51AA">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w:t>
      </w:r>
    </w:p>
    <w:p w:rsidR="002C2BCC" w:rsidRPr="002C2BCC" w:rsidRDefault="005C0ECE" w:rsidP="002C2BCC">
      <w:pPr>
        <w:spacing w:before="100" w:beforeAutospacing="1" w:after="100" w:afterAutospacing="1" w:line="240" w:lineRule="auto"/>
        <w:rPr>
          <w:rFonts w:ascii="-apple-system-font" w:eastAsia="Times New Roman" w:hAnsi="-apple-system-font" w:cs="Times New Roman"/>
          <w:color w:val="1B1B1B"/>
          <w:kern w:val="0"/>
          <w14:ligatures w14:val="none"/>
        </w:rPr>
      </w:pPr>
      <w:r>
        <w:rPr>
          <w:rFonts w:ascii="Times New Roman" w:eastAsia="Times New Roman" w:hAnsi="Times New Roman" w:cs="Times New Roman"/>
          <w:color w:val="000000"/>
          <w:kern w:val="0"/>
          <w14:ligatures w14:val="none"/>
        </w:rPr>
        <w:t>In our</w:t>
      </w:r>
      <w:r w:rsidR="002C2BCC">
        <w:rPr>
          <w:rFonts w:ascii="Times New Roman" w:eastAsia="Times New Roman" w:hAnsi="Times New Roman" w:cs="Times New Roman"/>
          <w:color w:val="000000"/>
          <w:kern w:val="0"/>
          <w14:ligatures w14:val="none"/>
        </w:rPr>
        <w:t xml:space="preserve"> core beliefs</w:t>
      </w:r>
      <w:r>
        <w:rPr>
          <w:rFonts w:ascii="Times New Roman" w:eastAsia="Times New Roman" w:hAnsi="Times New Roman" w:cs="Times New Roman"/>
          <w:color w:val="000000"/>
          <w:kern w:val="0"/>
          <w14:ligatures w14:val="none"/>
        </w:rPr>
        <w:t>,</w:t>
      </w:r>
      <w:r w:rsidR="002C2BCC">
        <w:rPr>
          <w:rFonts w:ascii="Times New Roman" w:eastAsia="Times New Roman" w:hAnsi="Times New Roman" w:cs="Times New Roman"/>
          <w:color w:val="000000"/>
          <w:kern w:val="0"/>
          <w14:ligatures w14:val="none"/>
        </w:rPr>
        <w:t xml:space="preserve"> </w:t>
      </w:r>
      <w:proofErr w:type="gramStart"/>
      <w:r>
        <w:rPr>
          <w:rFonts w:ascii="Times New Roman" w:eastAsia="Times New Roman" w:hAnsi="Times New Roman" w:cs="Times New Roman"/>
          <w:color w:val="000000"/>
          <w:kern w:val="0"/>
          <w14:ligatures w14:val="none"/>
        </w:rPr>
        <w:t>( found</w:t>
      </w:r>
      <w:proofErr w:type="gramEnd"/>
      <w:r>
        <w:rPr>
          <w:rFonts w:ascii="Times New Roman" w:eastAsia="Times New Roman" w:hAnsi="Times New Roman" w:cs="Times New Roman"/>
          <w:color w:val="000000"/>
          <w:kern w:val="0"/>
          <w14:ligatures w14:val="none"/>
        </w:rPr>
        <w:t xml:space="preserve"> on our website) </w:t>
      </w:r>
      <w:r w:rsidR="002C2BCC">
        <w:rPr>
          <w:rFonts w:ascii="Times New Roman" w:eastAsia="Times New Roman" w:hAnsi="Times New Roman" w:cs="Times New Roman"/>
          <w:color w:val="000000"/>
          <w:kern w:val="0"/>
          <w14:ligatures w14:val="none"/>
        </w:rPr>
        <w:t xml:space="preserve">we say that </w:t>
      </w:r>
      <w:r w:rsidR="00AC51AA">
        <w:rPr>
          <w:rFonts w:ascii="-apple-system-font" w:eastAsia="Times New Roman" w:hAnsi="-apple-system-font" w:cs="Times New Roman"/>
          <w:color w:val="1B1B1B"/>
          <w:kern w:val="0"/>
          <w14:ligatures w14:val="none"/>
        </w:rPr>
        <w:t>w</w:t>
      </w:r>
      <w:r w:rsidR="002C2BCC" w:rsidRPr="002C2BCC">
        <w:rPr>
          <w:rFonts w:ascii="-apple-system-font" w:eastAsia="Times New Roman" w:hAnsi="-apple-system-font" w:cs="Times New Roman"/>
          <w:color w:val="1B1B1B"/>
          <w:kern w:val="0"/>
          <w14:ligatures w14:val="none"/>
        </w:rPr>
        <w:t xml:space="preserve">e are an independent Catholic Church </w:t>
      </w:r>
      <w:r w:rsidR="00AC51AA">
        <w:rPr>
          <w:rFonts w:ascii="-apple-system-font" w:eastAsia="Times New Roman" w:hAnsi="-apple-system-font" w:cs="Times New Roman"/>
          <w:color w:val="1B1B1B"/>
          <w:kern w:val="0"/>
          <w14:ligatures w14:val="none"/>
        </w:rPr>
        <w:t xml:space="preserve">that is inclusive and mission driven </w:t>
      </w:r>
      <w:r w:rsidR="002C2BCC" w:rsidRPr="002C2BCC">
        <w:rPr>
          <w:rFonts w:ascii="-apple-system-font" w:eastAsia="Times New Roman" w:hAnsi="-apple-system-font" w:cs="Times New Roman"/>
          <w:color w:val="1B1B1B"/>
          <w:kern w:val="0"/>
          <w14:ligatures w14:val="none"/>
        </w:rPr>
        <w:t xml:space="preserve">and we understand Catholic to mean universal, all encompassing, all-embracing and welcoming of all, opening our doors for the “Here comes everybody experience! We have and are doing that Spiritus. </w:t>
      </w:r>
      <w:r>
        <w:rPr>
          <w:rFonts w:ascii="-apple-system-font" w:eastAsia="Times New Roman" w:hAnsi="-apple-system-font" w:cs="Times New Roman"/>
          <w:color w:val="1B1B1B"/>
          <w:kern w:val="0"/>
          <w14:ligatures w14:val="none"/>
        </w:rPr>
        <w:t xml:space="preserve">That is how we define what it means to be Catholic! </w:t>
      </w:r>
    </w:p>
    <w:p w:rsidR="00CC6643" w:rsidRP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So how do we re-imagine Spiritus Christi in such a time</w:t>
      </w:r>
      <w:r w:rsidR="005C0ECE">
        <w:rPr>
          <w:rFonts w:ascii="Times New Roman" w:eastAsia="Times New Roman" w:hAnsi="Times New Roman" w:cs="Times New Roman"/>
          <w:color w:val="000000"/>
          <w:kern w:val="0"/>
          <w14:ligatures w14:val="none"/>
        </w:rPr>
        <w:t xml:space="preserve"> as </w:t>
      </w:r>
      <w:proofErr w:type="gramStart"/>
      <w:r w:rsidR="005C0ECE">
        <w:rPr>
          <w:rFonts w:ascii="Times New Roman" w:eastAsia="Times New Roman" w:hAnsi="Times New Roman" w:cs="Times New Roman"/>
          <w:color w:val="000000"/>
          <w:kern w:val="0"/>
          <w14:ligatures w14:val="none"/>
        </w:rPr>
        <w:t xml:space="preserve">this </w:t>
      </w:r>
      <w:r w:rsidRPr="00CC6643">
        <w:rPr>
          <w:rFonts w:ascii="Times New Roman" w:eastAsia="Times New Roman" w:hAnsi="Times New Roman" w:cs="Times New Roman"/>
          <w:color w:val="000000"/>
          <w:kern w:val="0"/>
          <w14:ligatures w14:val="none"/>
        </w:rPr>
        <w:t>?</w:t>
      </w:r>
      <w:proofErr w:type="gramEnd"/>
      <w:r w:rsidRPr="00CC6643">
        <w:rPr>
          <w:rFonts w:ascii="Times New Roman" w:eastAsia="Times New Roman" w:hAnsi="Times New Roman" w:cs="Times New Roman"/>
          <w:color w:val="000000"/>
          <w:kern w:val="0"/>
          <w14:ligatures w14:val="none"/>
        </w:rPr>
        <w:t xml:space="preserve"> I believe there are three movements we can lean into:</w:t>
      </w:r>
    </w:p>
    <w:p w:rsidR="00CC6643" w:rsidRPr="00CC6643" w:rsidRDefault="00CC6643" w:rsidP="00CC66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C6643">
        <w:rPr>
          <w:rFonts w:ascii="Times New Roman" w:eastAsia="Times New Roman" w:hAnsi="Times New Roman" w:cs="Times New Roman"/>
          <w:b/>
          <w:bCs/>
          <w:color w:val="000000"/>
          <w:kern w:val="0"/>
          <w:sz w:val="27"/>
          <w:szCs w:val="27"/>
          <w14:ligatures w14:val="none"/>
        </w:rPr>
        <w:lastRenderedPageBreak/>
        <w:t>1. Return to Our Roots</w:t>
      </w:r>
    </w:p>
    <w:p w:rsidR="00CC6643" w:rsidRP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 xml:space="preserve">Just as the exiles returned to Jerusalem to rebuild the temple, we must return to what grounds us: our radical welcome, our commitment to justice, our devotion to the </w:t>
      </w:r>
      <w:r w:rsidR="005C0ECE">
        <w:rPr>
          <w:rFonts w:ascii="Times New Roman" w:eastAsia="Times New Roman" w:hAnsi="Times New Roman" w:cs="Times New Roman"/>
          <w:color w:val="000000"/>
          <w:kern w:val="0"/>
          <w14:ligatures w14:val="none"/>
        </w:rPr>
        <w:t>G</w:t>
      </w:r>
      <w:r w:rsidRPr="00CC6643">
        <w:rPr>
          <w:rFonts w:ascii="Times New Roman" w:eastAsia="Times New Roman" w:hAnsi="Times New Roman" w:cs="Times New Roman"/>
          <w:color w:val="000000"/>
          <w:kern w:val="0"/>
          <w14:ligatures w14:val="none"/>
        </w:rPr>
        <w:t>ospel</w:t>
      </w:r>
      <w:r w:rsidR="005C0ECE">
        <w:rPr>
          <w:rFonts w:ascii="Times New Roman" w:eastAsia="Times New Roman" w:hAnsi="Times New Roman" w:cs="Times New Roman"/>
          <w:color w:val="000000"/>
          <w:kern w:val="0"/>
          <w14:ligatures w14:val="none"/>
        </w:rPr>
        <w:t xml:space="preserve"> and to Jesus</w:t>
      </w:r>
      <w:r w:rsidRPr="00CC6643">
        <w:rPr>
          <w:rFonts w:ascii="Times New Roman" w:eastAsia="Times New Roman" w:hAnsi="Times New Roman" w:cs="Times New Roman"/>
          <w:color w:val="000000"/>
          <w:kern w:val="0"/>
          <w14:ligatures w14:val="none"/>
        </w:rPr>
        <w:t>. Spiritus began as a community that dared to believe church could be inclusive, prophetic, and compassionate. That vision is still our lamp</w:t>
      </w:r>
      <w:r w:rsidR="005C0ECE">
        <w:rPr>
          <w:rFonts w:ascii="Times New Roman" w:eastAsia="Times New Roman" w:hAnsi="Times New Roman" w:cs="Times New Roman"/>
          <w:color w:val="000000"/>
          <w:kern w:val="0"/>
          <w14:ligatures w14:val="none"/>
        </w:rPr>
        <w:t>!</w:t>
      </w:r>
      <w:r w:rsidRPr="00CC6643">
        <w:rPr>
          <w:rFonts w:ascii="Times New Roman" w:eastAsia="Times New Roman" w:hAnsi="Times New Roman" w:cs="Times New Roman"/>
          <w:color w:val="000000"/>
          <w:kern w:val="0"/>
          <w14:ligatures w14:val="none"/>
        </w:rPr>
        <w:t xml:space="preserve"> Re-imagining starts by remembering who we are.</w:t>
      </w:r>
    </w:p>
    <w:p w:rsidR="00CC6643" w:rsidRDefault="00CC6643" w:rsidP="00CC66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C6643">
        <w:rPr>
          <w:rFonts w:ascii="Times New Roman" w:eastAsia="Times New Roman" w:hAnsi="Times New Roman" w:cs="Times New Roman"/>
          <w:b/>
          <w:bCs/>
          <w:color w:val="000000"/>
          <w:kern w:val="0"/>
          <w:sz w:val="27"/>
          <w:szCs w:val="27"/>
          <w14:ligatures w14:val="none"/>
        </w:rPr>
        <w:t>2. Release Our Gifts</w:t>
      </w:r>
    </w:p>
    <w:p w:rsidR="00CC6643" w:rsidRP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Ezra’s story reminds us that not everyone went up to Jerusalem, but everyone contributed. Some brought gold and silver; others brought their energy and skills. Spiritus, too, is strongest when all of us release our gifts—whether that’s singing in the choir, mentoring youth, cooking for the hungry, advocating for justice, or simply showing up with open hearts. Re-imagining the church is not the work of a few; it’s the shared calling of all</w:t>
      </w:r>
      <w:r w:rsidR="002C2BCC">
        <w:rPr>
          <w:rFonts w:ascii="Times New Roman" w:eastAsia="Times New Roman" w:hAnsi="Times New Roman" w:cs="Times New Roman"/>
          <w:color w:val="000000"/>
          <w:kern w:val="0"/>
          <w14:ligatures w14:val="none"/>
        </w:rPr>
        <w:t xml:space="preserve"> of us and there is nothing to fear</w:t>
      </w:r>
      <w:r w:rsidRPr="00CC6643">
        <w:rPr>
          <w:rFonts w:ascii="Times New Roman" w:eastAsia="Times New Roman" w:hAnsi="Times New Roman" w:cs="Times New Roman"/>
          <w:color w:val="000000"/>
          <w:kern w:val="0"/>
          <w14:ligatures w14:val="none"/>
        </w:rPr>
        <w:t>.</w:t>
      </w:r>
      <w:r w:rsidR="002C2BCC">
        <w:rPr>
          <w:rFonts w:ascii="Times New Roman" w:eastAsia="Times New Roman" w:hAnsi="Times New Roman" w:cs="Times New Roman"/>
          <w:color w:val="000000"/>
          <w:kern w:val="0"/>
          <w14:ligatures w14:val="none"/>
        </w:rPr>
        <w:t xml:space="preserve"> Re-imagining means deepening our call to serve</w:t>
      </w:r>
      <w:r w:rsidR="005C0ECE">
        <w:rPr>
          <w:rFonts w:ascii="Times New Roman" w:eastAsia="Times New Roman" w:hAnsi="Times New Roman" w:cs="Times New Roman"/>
          <w:color w:val="000000"/>
          <w:kern w:val="0"/>
          <w14:ligatures w14:val="none"/>
        </w:rPr>
        <w:t>!</w:t>
      </w:r>
    </w:p>
    <w:p w:rsidR="00CC6643" w:rsidRPr="00CC6643" w:rsidRDefault="00CC6643" w:rsidP="00CC664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CC6643">
        <w:rPr>
          <w:rFonts w:ascii="Times New Roman" w:eastAsia="Times New Roman" w:hAnsi="Times New Roman" w:cs="Times New Roman"/>
          <w:b/>
          <w:bCs/>
          <w:color w:val="000000"/>
          <w:kern w:val="0"/>
          <w:sz w:val="27"/>
          <w:szCs w:val="27"/>
          <w14:ligatures w14:val="none"/>
        </w:rPr>
        <w:t>3. </w:t>
      </w:r>
      <w:r w:rsidR="005C0ECE">
        <w:rPr>
          <w:rFonts w:ascii="Times New Roman" w:eastAsia="Times New Roman" w:hAnsi="Times New Roman" w:cs="Times New Roman"/>
          <w:b/>
          <w:bCs/>
          <w:color w:val="000000"/>
          <w:kern w:val="0"/>
          <w:sz w:val="27"/>
          <w:szCs w:val="27"/>
          <w14:ligatures w14:val="none"/>
        </w:rPr>
        <w:t xml:space="preserve">Taking </w:t>
      </w:r>
      <w:r w:rsidRPr="00CC6643">
        <w:rPr>
          <w:rFonts w:ascii="Times New Roman" w:eastAsia="Times New Roman" w:hAnsi="Times New Roman" w:cs="Times New Roman"/>
          <w:b/>
          <w:bCs/>
          <w:color w:val="000000"/>
          <w:kern w:val="0"/>
          <w:sz w:val="27"/>
          <w:szCs w:val="27"/>
          <w14:ligatures w14:val="none"/>
        </w:rPr>
        <w:t>Risk for the Future</w:t>
      </w:r>
    </w:p>
    <w:p w:rsidR="005C0ECE"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 xml:space="preserve">Every re-imagining requires risk. It means trying new ministries, welcoming voices we haven’t yet heard, stepping into unfamiliar territory. </w:t>
      </w:r>
      <w:r w:rsidR="00C547A2">
        <w:rPr>
          <w:rFonts w:ascii="Times New Roman" w:eastAsia="Times New Roman" w:hAnsi="Times New Roman" w:cs="Times New Roman"/>
          <w:color w:val="000000"/>
          <w:kern w:val="0"/>
          <w14:ligatures w14:val="none"/>
        </w:rPr>
        <w:t>Recently, I visited with a parishioner who said, he was hearing that some people are worried about the mission and vision of Spiritus Christi. I asked what part of the mission and vision, they were worried about and he said, he didn’t know. I assured him that I am in my 31</w:t>
      </w:r>
      <w:r w:rsidR="005C0ECE" w:rsidRPr="005C0ECE">
        <w:rPr>
          <w:rFonts w:ascii="Times New Roman" w:eastAsia="Times New Roman" w:hAnsi="Times New Roman" w:cs="Times New Roman"/>
          <w:color w:val="000000"/>
          <w:kern w:val="0"/>
          <w:vertAlign w:val="superscript"/>
          <w14:ligatures w14:val="none"/>
        </w:rPr>
        <w:t>st</w:t>
      </w:r>
      <w:r w:rsidR="005C0ECE">
        <w:rPr>
          <w:rFonts w:ascii="Times New Roman" w:eastAsia="Times New Roman" w:hAnsi="Times New Roman" w:cs="Times New Roman"/>
          <w:color w:val="000000"/>
          <w:kern w:val="0"/>
          <w14:ligatures w14:val="none"/>
        </w:rPr>
        <w:t xml:space="preserve"> </w:t>
      </w:r>
      <w:r w:rsidR="00C547A2">
        <w:rPr>
          <w:rFonts w:ascii="Times New Roman" w:eastAsia="Times New Roman" w:hAnsi="Times New Roman" w:cs="Times New Roman"/>
          <w:color w:val="000000"/>
          <w:kern w:val="0"/>
          <w14:ligatures w14:val="none"/>
        </w:rPr>
        <w:t xml:space="preserve">year serving both the Corpus and Spiritus community and I think I have carried the mission and vision well, these 31 years and I don’t plan to change it. </w:t>
      </w:r>
    </w:p>
    <w:p w:rsidR="00CC6643" w:rsidRPr="00CC6643" w:rsidRDefault="00C547A2"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 am just as committed to our core values now as I was then. If anyone would like to talk more about their doubts or anxiety, I’m always here to talk with you. </w:t>
      </w:r>
      <w:r w:rsidR="00CC6643" w:rsidRPr="00CC6643">
        <w:rPr>
          <w:rFonts w:ascii="Times New Roman" w:eastAsia="Times New Roman" w:hAnsi="Times New Roman" w:cs="Times New Roman"/>
          <w:color w:val="000000"/>
          <w:kern w:val="0"/>
          <w14:ligatures w14:val="none"/>
        </w:rPr>
        <w:t>The Gospel tells us to put our lamp on a stand</w:t>
      </w:r>
      <w:r w:rsidR="005C0ECE">
        <w:rPr>
          <w:rFonts w:ascii="Times New Roman" w:eastAsia="Times New Roman" w:hAnsi="Times New Roman" w:cs="Times New Roman"/>
          <w:color w:val="000000"/>
          <w:kern w:val="0"/>
          <w14:ligatures w14:val="none"/>
        </w:rPr>
        <w:t>,</w:t>
      </w:r>
      <w:r w:rsidR="00CC6643" w:rsidRPr="00CC6643">
        <w:rPr>
          <w:rFonts w:ascii="Times New Roman" w:eastAsia="Times New Roman" w:hAnsi="Times New Roman" w:cs="Times New Roman"/>
          <w:color w:val="000000"/>
          <w:kern w:val="0"/>
          <w14:ligatures w14:val="none"/>
        </w:rPr>
        <w:t xml:space="preserve"> so the whole house can see. If we are to keep shining in Rochester and beyond, we cannot hide in comfort or nostalgia. We must risk being bold, creative, and Spirit-led.</w:t>
      </w:r>
      <w:r w:rsidR="005C0ECE">
        <w:rPr>
          <w:rFonts w:ascii="Times New Roman" w:eastAsia="Times New Roman" w:hAnsi="Times New Roman" w:cs="Times New Roman"/>
          <w:color w:val="000000"/>
          <w:kern w:val="0"/>
          <w14:ligatures w14:val="none"/>
        </w:rPr>
        <w:t xml:space="preserve"> </w:t>
      </w:r>
      <w:proofErr w:type="gramStart"/>
      <w:r>
        <w:rPr>
          <w:rFonts w:ascii="Times New Roman" w:eastAsia="Times New Roman" w:hAnsi="Times New Roman" w:cs="Times New Roman"/>
          <w:color w:val="000000"/>
          <w:kern w:val="0"/>
          <w14:ligatures w14:val="none"/>
        </w:rPr>
        <w:t>That</w:t>
      </w:r>
      <w:proofErr w:type="gramEnd"/>
      <w:r>
        <w:rPr>
          <w:rFonts w:ascii="Times New Roman" w:eastAsia="Times New Roman" w:hAnsi="Times New Roman" w:cs="Times New Roman"/>
          <w:color w:val="000000"/>
          <w:kern w:val="0"/>
          <w14:ligatures w14:val="none"/>
        </w:rPr>
        <w:t xml:space="preserve"> is what we have committed to in our Core values of being an inclusive and mission driven church. </w:t>
      </w:r>
    </w:p>
    <w:p w:rsidR="00CC6643" w:rsidRPr="00CC6643" w:rsidRDefault="00C547A2"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w:t>
      </w:r>
      <w:r w:rsidR="00CC6643" w:rsidRPr="00CC6643">
        <w:rPr>
          <w:rFonts w:ascii="Times New Roman" w:eastAsia="Times New Roman" w:hAnsi="Times New Roman" w:cs="Times New Roman"/>
          <w:color w:val="000000"/>
          <w:kern w:val="0"/>
          <w14:ligatures w14:val="none"/>
        </w:rPr>
        <w:t>, challenge and change are not threats to Spiritus—they are our teachers. They invite us to trust again, to hope again, and to be willing to let God do something new among us.</w:t>
      </w:r>
    </w:p>
    <w:p w:rsidR="00CC6643" w:rsidRPr="00CC6643" w:rsidRDefault="00CC6643" w:rsidP="00CC6643">
      <w:pPr>
        <w:spacing w:before="100" w:beforeAutospacing="1" w:after="100" w:afterAutospacing="1" w:line="240" w:lineRule="auto"/>
        <w:rPr>
          <w:rFonts w:ascii="Times New Roman" w:eastAsia="Times New Roman" w:hAnsi="Times New Roman" w:cs="Times New Roman"/>
          <w:color w:val="000000"/>
          <w:kern w:val="0"/>
          <w14:ligatures w14:val="none"/>
        </w:rPr>
      </w:pPr>
      <w:r w:rsidRPr="00CC6643">
        <w:rPr>
          <w:rFonts w:ascii="Times New Roman" w:eastAsia="Times New Roman" w:hAnsi="Times New Roman" w:cs="Times New Roman"/>
          <w:color w:val="000000"/>
          <w:kern w:val="0"/>
          <w14:ligatures w14:val="none"/>
        </w:rPr>
        <w:t>So</w:t>
      </w:r>
      <w:r w:rsidR="00C547A2">
        <w:rPr>
          <w:rFonts w:ascii="Times New Roman" w:eastAsia="Times New Roman" w:hAnsi="Times New Roman" w:cs="Times New Roman"/>
          <w:color w:val="000000"/>
          <w:kern w:val="0"/>
          <w14:ligatures w14:val="none"/>
        </w:rPr>
        <w:t>,</w:t>
      </w:r>
      <w:r w:rsidRPr="00CC6643">
        <w:rPr>
          <w:rFonts w:ascii="Times New Roman" w:eastAsia="Times New Roman" w:hAnsi="Times New Roman" w:cs="Times New Roman"/>
          <w:color w:val="000000"/>
          <w:kern w:val="0"/>
          <w14:ligatures w14:val="none"/>
        </w:rPr>
        <w:t xml:space="preserve"> I ask us all: What is the Spirit stirring in </w:t>
      </w:r>
      <w:r w:rsidRPr="00CC6643">
        <w:rPr>
          <w:rFonts w:ascii="Times New Roman" w:eastAsia="Times New Roman" w:hAnsi="Times New Roman" w:cs="Times New Roman"/>
          <w:i/>
          <w:iCs/>
          <w:color w:val="000000"/>
          <w:kern w:val="0"/>
          <w14:ligatures w14:val="none"/>
        </w:rPr>
        <w:t>your</w:t>
      </w:r>
      <w:r w:rsidRPr="00CC6643">
        <w:rPr>
          <w:rFonts w:ascii="Times New Roman" w:eastAsia="Times New Roman" w:hAnsi="Times New Roman" w:cs="Times New Roman"/>
          <w:color w:val="000000"/>
          <w:kern w:val="0"/>
          <w14:ligatures w14:val="none"/>
        </w:rPr>
        <w:t xml:space="preserve"> heart for our church? </w:t>
      </w:r>
      <w:r w:rsidR="00C547A2">
        <w:rPr>
          <w:rFonts w:ascii="Times New Roman" w:eastAsia="Times New Roman" w:hAnsi="Times New Roman" w:cs="Times New Roman"/>
          <w:color w:val="000000"/>
          <w:kern w:val="0"/>
          <w14:ligatures w14:val="none"/>
        </w:rPr>
        <w:t>What anxieties or questions are you holding</w:t>
      </w:r>
      <w:r w:rsidR="005C0ECE">
        <w:rPr>
          <w:rFonts w:ascii="Times New Roman" w:eastAsia="Times New Roman" w:hAnsi="Times New Roman" w:cs="Times New Roman"/>
          <w:color w:val="000000"/>
          <w:kern w:val="0"/>
          <w14:ligatures w14:val="none"/>
        </w:rPr>
        <w:t>,</w:t>
      </w:r>
      <w:r w:rsidR="00C547A2">
        <w:rPr>
          <w:rFonts w:ascii="Times New Roman" w:eastAsia="Times New Roman" w:hAnsi="Times New Roman" w:cs="Times New Roman"/>
          <w:color w:val="000000"/>
          <w:kern w:val="0"/>
          <w14:ligatures w14:val="none"/>
        </w:rPr>
        <w:t xml:space="preserve"> and </w:t>
      </w:r>
      <w:proofErr w:type="gramStart"/>
      <w:r w:rsidRPr="00CC6643">
        <w:rPr>
          <w:rFonts w:ascii="Times New Roman" w:eastAsia="Times New Roman" w:hAnsi="Times New Roman" w:cs="Times New Roman"/>
          <w:color w:val="000000"/>
          <w:kern w:val="0"/>
          <w14:ligatures w14:val="none"/>
        </w:rPr>
        <w:t>How</w:t>
      </w:r>
      <w:proofErr w:type="gramEnd"/>
      <w:r w:rsidRPr="00CC6643">
        <w:rPr>
          <w:rFonts w:ascii="Times New Roman" w:eastAsia="Times New Roman" w:hAnsi="Times New Roman" w:cs="Times New Roman"/>
          <w:color w:val="000000"/>
          <w:kern w:val="0"/>
          <w14:ligatures w14:val="none"/>
        </w:rPr>
        <w:t xml:space="preserve"> can </w:t>
      </w:r>
      <w:r w:rsidR="00C547A2">
        <w:rPr>
          <w:rFonts w:ascii="Times New Roman" w:eastAsia="Times New Roman" w:hAnsi="Times New Roman" w:cs="Times New Roman"/>
          <w:color w:val="000000"/>
          <w:kern w:val="0"/>
          <w14:ligatures w14:val="none"/>
        </w:rPr>
        <w:t>we together</w:t>
      </w:r>
      <w:r w:rsidRPr="00CC6643">
        <w:rPr>
          <w:rFonts w:ascii="Times New Roman" w:eastAsia="Times New Roman" w:hAnsi="Times New Roman" w:cs="Times New Roman"/>
          <w:color w:val="000000"/>
          <w:kern w:val="0"/>
          <w14:ligatures w14:val="none"/>
        </w:rPr>
        <w:t xml:space="preserve"> help rebuild, shine, and imagine the next chapter of Spiritus Christi?</w:t>
      </w:r>
      <w:r w:rsidR="00C547A2">
        <w:rPr>
          <w:rFonts w:ascii="Times New Roman" w:eastAsia="Times New Roman" w:hAnsi="Times New Roman" w:cs="Times New Roman"/>
          <w:color w:val="000000"/>
          <w:kern w:val="0"/>
          <w14:ligatures w14:val="none"/>
        </w:rPr>
        <w:t xml:space="preserve"> We will never stop having challenges, but together we can face them </w:t>
      </w:r>
      <w:r w:rsidRPr="00CC6643">
        <w:rPr>
          <w:rFonts w:ascii="Times New Roman" w:eastAsia="Times New Roman" w:hAnsi="Times New Roman" w:cs="Times New Roman"/>
          <w:color w:val="000000"/>
          <w:kern w:val="0"/>
          <w14:ligatures w14:val="none"/>
        </w:rPr>
        <w:t xml:space="preserve">with courage, embrace change with faith, and discover that the God who began this work in us </w:t>
      </w:r>
      <w:r w:rsidR="00C547A2">
        <w:rPr>
          <w:rFonts w:ascii="Times New Roman" w:eastAsia="Times New Roman" w:hAnsi="Times New Roman" w:cs="Times New Roman"/>
          <w:color w:val="000000"/>
          <w:kern w:val="0"/>
          <w14:ligatures w14:val="none"/>
        </w:rPr>
        <w:t xml:space="preserve">25 years ago as a Spiritus community is still working, moving and using us to change the world. </w:t>
      </w:r>
    </w:p>
    <w:p w:rsidR="00CC6643" w:rsidRDefault="00CC6643"/>
    <w:sectPr w:rsidR="00CC6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apple-system-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43"/>
    <w:rsid w:val="00112BA6"/>
    <w:rsid w:val="001E191A"/>
    <w:rsid w:val="00267FCE"/>
    <w:rsid w:val="002C2BCC"/>
    <w:rsid w:val="00420852"/>
    <w:rsid w:val="00450549"/>
    <w:rsid w:val="00483C13"/>
    <w:rsid w:val="00491265"/>
    <w:rsid w:val="005C0ECE"/>
    <w:rsid w:val="008054A6"/>
    <w:rsid w:val="008D1820"/>
    <w:rsid w:val="00915452"/>
    <w:rsid w:val="00A478E5"/>
    <w:rsid w:val="00A71079"/>
    <w:rsid w:val="00AC51AA"/>
    <w:rsid w:val="00AE31CA"/>
    <w:rsid w:val="00C547A2"/>
    <w:rsid w:val="00CC6643"/>
    <w:rsid w:val="00F6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7FFD"/>
  <w15:chartTrackingRefBased/>
  <w15:docId w15:val="{78152D1C-49A2-C44D-BA63-827B284A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6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66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6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6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6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66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6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6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43"/>
    <w:rPr>
      <w:rFonts w:eastAsiaTheme="majorEastAsia" w:cstheme="majorBidi"/>
      <w:color w:val="272727" w:themeColor="text1" w:themeTint="D8"/>
    </w:rPr>
  </w:style>
  <w:style w:type="paragraph" w:styleId="Title">
    <w:name w:val="Title"/>
    <w:basedOn w:val="Normal"/>
    <w:next w:val="Normal"/>
    <w:link w:val="TitleChar"/>
    <w:uiPriority w:val="10"/>
    <w:qFormat/>
    <w:rsid w:val="00CC6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43"/>
    <w:pPr>
      <w:spacing w:before="160"/>
      <w:jc w:val="center"/>
    </w:pPr>
    <w:rPr>
      <w:i/>
      <w:iCs/>
      <w:color w:val="404040" w:themeColor="text1" w:themeTint="BF"/>
    </w:rPr>
  </w:style>
  <w:style w:type="character" w:customStyle="1" w:styleId="QuoteChar">
    <w:name w:val="Quote Char"/>
    <w:basedOn w:val="DefaultParagraphFont"/>
    <w:link w:val="Quote"/>
    <w:uiPriority w:val="29"/>
    <w:rsid w:val="00CC6643"/>
    <w:rPr>
      <w:i/>
      <w:iCs/>
      <w:color w:val="404040" w:themeColor="text1" w:themeTint="BF"/>
    </w:rPr>
  </w:style>
  <w:style w:type="paragraph" w:styleId="ListParagraph">
    <w:name w:val="List Paragraph"/>
    <w:basedOn w:val="Normal"/>
    <w:uiPriority w:val="34"/>
    <w:qFormat/>
    <w:rsid w:val="00CC6643"/>
    <w:pPr>
      <w:ind w:left="720"/>
      <w:contextualSpacing/>
    </w:pPr>
  </w:style>
  <w:style w:type="character" w:styleId="IntenseEmphasis">
    <w:name w:val="Intense Emphasis"/>
    <w:basedOn w:val="DefaultParagraphFont"/>
    <w:uiPriority w:val="21"/>
    <w:qFormat/>
    <w:rsid w:val="00CC6643"/>
    <w:rPr>
      <w:i/>
      <w:iCs/>
      <w:color w:val="2F5496" w:themeColor="accent1" w:themeShade="BF"/>
    </w:rPr>
  </w:style>
  <w:style w:type="paragraph" w:styleId="IntenseQuote">
    <w:name w:val="Intense Quote"/>
    <w:basedOn w:val="Normal"/>
    <w:next w:val="Normal"/>
    <w:link w:val="IntenseQuoteChar"/>
    <w:uiPriority w:val="30"/>
    <w:qFormat/>
    <w:rsid w:val="00CC6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643"/>
    <w:rPr>
      <w:i/>
      <w:iCs/>
      <w:color w:val="2F5496" w:themeColor="accent1" w:themeShade="BF"/>
    </w:rPr>
  </w:style>
  <w:style w:type="character" w:styleId="IntenseReference">
    <w:name w:val="Intense Reference"/>
    <w:basedOn w:val="DefaultParagraphFont"/>
    <w:uiPriority w:val="32"/>
    <w:qFormat/>
    <w:rsid w:val="00CC6643"/>
    <w:rPr>
      <w:b/>
      <w:bCs/>
      <w:smallCaps/>
      <w:color w:val="2F5496" w:themeColor="accent1" w:themeShade="BF"/>
      <w:spacing w:val="5"/>
    </w:rPr>
  </w:style>
  <w:style w:type="paragraph" w:styleId="NormalWeb">
    <w:name w:val="Normal (Web)"/>
    <w:basedOn w:val="Normal"/>
    <w:uiPriority w:val="99"/>
    <w:semiHidden/>
    <w:unhideWhenUsed/>
    <w:rsid w:val="00CC66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C6643"/>
  </w:style>
  <w:style w:type="character" w:styleId="Strong">
    <w:name w:val="Strong"/>
    <w:basedOn w:val="DefaultParagraphFont"/>
    <w:uiPriority w:val="22"/>
    <w:qFormat/>
    <w:rsid w:val="00CC6643"/>
    <w:rPr>
      <w:b/>
      <w:bCs/>
    </w:rPr>
  </w:style>
  <w:style w:type="character" w:styleId="Emphasis">
    <w:name w:val="Emphasis"/>
    <w:basedOn w:val="DefaultParagraphFont"/>
    <w:uiPriority w:val="20"/>
    <w:qFormat/>
    <w:rsid w:val="00CC6643"/>
    <w:rPr>
      <w:i/>
      <w:iCs/>
    </w:rPr>
  </w:style>
  <w:style w:type="character" w:styleId="Hyperlink">
    <w:name w:val="Hyperlink"/>
    <w:basedOn w:val="DefaultParagraphFont"/>
    <w:uiPriority w:val="99"/>
    <w:semiHidden/>
    <w:unhideWhenUsed/>
    <w:rsid w:val="00915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e.usccb.org/bible/luke/8?16%20" TargetMode="External"/><Relationship Id="rId4" Type="http://schemas.openxmlformats.org/officeDocument/2006/relationships/hyperlink" Target="https://bible.usccb.org/bible/ezra/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Ramich</dc:creator>
  <cp:keywords/>
  <dc:description/>
  <cp:lastModifiedBy>Michael Ramich</cp:lastModifiedBy>
  <cp:revision>2</cp:revision>
  <dcterms:created xsi:type="dcterms:W3CDTF">2025-09-27T14:44:00Z</dcterms:created>
  <dcterms:modified xsi:type="dcterms:W3CDTF">2025-09-27T14:44:00Z</dcterms:modified>
</cp:coreProperties>
</file>